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B7B75" w14:textId="2285A2F1" w:rsidR="007744BB" w:rsidRDefault="007744BB" w:rsidP="007744BB">
      <w:pPr>
        <w:ind w:right="-1350"/>
        <w:jc w:val="center"/>
        <w:rPr>
          <w:rFonts w:ascii="Times New Roman" w:eastAsia="Times New Roman" w:hAnsi="Times New Roman" w:cs="Times New Roman"/>
          <w:b/>
          <w:color w:val="222222"/>
          <w:sz w:val="28"/>
          <w:szCs w:val="28"/>
          <w:shd w:val="clear" w:color="auto" w:fill="FFFFFF"/>
          <w:lang w:eastAsia="en-GB"/>
        </w:rPr>
      </w:pPr>
      <w:bookmarkStart w:id="0" w:name="_GoBack"/>
      <w:r w:rsidRPr="007744BB">
        <w:rPr>
          <w:rFonts w:ascii="Times New Roman" w:eastAsia="Times New Roman" w:hAnsi="Times New Roman" w:cs="Times New Roman"/>
          <w:b/>
          <w:color w:val="222222"/>
          <w:sz w:val="28"/>
          <w:szCs w:val="28"/>
          <w:shd w:val="clear" w:color="auto" w:fill="FFFFFF"/>
          <w:lang w:eastAsia="en-GB"/>
        </w:rPr>
        <w:t>Behind the Façade</w:t>
      </w:r>
    </w:p>
    <w:p w14:paraId="7BC8C89F" w14:textId="77777777" w:rsidR="007744BB" w:rsidRDefault="007744BB" w:rsidP="007744BB">
      <w:pPr>
        <w:ind w:right="-1350"/>
        <w:jc w:val="center"/>
        <w:rPr>
          <w:rFonts w:ascii="Times New Roman" w:eastAsia="Times New Roman" w:hAnsi="Times New Roman" w:cs="Times New Roman"/>
          <w:b/>
          <w:color w:val="222222"/>
          <w:sz w:val="28"/>
          <w:szCs w:val="28"/>
          <w:shd w:val="clear" w:color="auto" w:fill="FFFFFF"/>
          <w:lang w:eastAsia="en-GB"/>
        </w:rPr>
      </w:pPr>
    </w:p>
    <w:p w14:paraId="60C575A2" w14:textId="77777777" w:rsidR="007744BB" w:rsidRPr="007744BB" w:rsidRDefault="007744BB" w:rsidP="007744BB">
      <w:pPr>
        <w:ind w:right="-1350"/>
        <w:jc w:val="center"/>
        <w:rPr>
          <w:rFonts w:ascii="Times New Roman" w:eastAsia="Times New Roman" w:hAnsi="Times New Roman" w:cs="Times New Roman"/>
          <w:b/>
          <w:sz w:val="28"/>
          <w:szCs w:val="28"/>
          <w:lang w:eastAsia="en-GB"/>
        </w:rPr>
      </w:pPr>
    </w:p>
    <w:p w14:paraId="44B44AFC" w14:textId="293519EF" w:rsidR="007E154A" w:rsidRPr="007744BB" w:rsidRDefault="003E1857" w:rsidP="007744BB">
      <w:pPr>
        <w:widowControl w:val="0"/>
        <w:autoSpaceDE w:val="0"/>
        <w:autoSpaceDN w:val="0"/>
        <w:adjustRightInd w:val="0"/>
        <w:spacing w:line="276" w:lineRule="auto"/>
        <w:ind w:left="720" w:right="-1350"/>
        <w:jc w:val="center"/>
        <w:rPr>
          <w:rFonts w:ascii="Times New Roman" w:hAnsi="Times New Roman" w:cs="Times New Roman"/>
          <w:b/>
          <w:iCs/>
          <w:color w:val="000000"/>
          <w:lang w:val="en-US"/>
        </w:rPr>
      </w:pPr>
      <w:r w:rsidRPr="007744BB">
        <w:rPr>
          <w:rFonts w:ascii="Times New Roman" w:hAnsi="Times New Roman" w:cs="Times New Roman"/>
          <w:b/>
          <w:iCs/>
          <w:color w:val="000000"/>
          <w:lang w:val="en-US"/>
        </w:rPr>
        <w:t>Room at the Top</w:t>
      </w:r>
    </w:p>
    <w:bookmarkEnd w:id="0"/>
    <w:p w14:paraId="7530BB51" w14:textId="77777777" w:rsidR="004C223A" w:rsidRPr="007744BB" w:rsidRDefault="004C223A" w:rsidP="007744BB">
      <w:pPr>
        <w:widowControl w:val="0"/>
        <w:autoSpaceDE w:val="0"/>
        <w:autoSpaceDN w:val="0"/>
        <w:adjustRightInd w:val="0"/>
        <w:spacing w:line="276" w:lineRule="auto"/>
        <w:ind w:left="720" w:right="-1350"/>
        <w:jc w:val="center"/>
        <w:rPr>
          <w:rFonts w:ascii="Times New Roman" w:hAnsi="Times New Roman" w:cs="Times New Roman"/>
          <w:b/>
          <w:iCs/>
          <w:color w:val="000000"/>
          <w:lang w:val="en-US"/>
        </w:rPr>
      </w:pPr>
    </w:p>
    <w:p w14:paraId="5C60077F" w14:textId="3BFBAD6D" w:rsidR="007E154A" w:rsidRPr="007744BB" w:rsidRDefault="007E154A" w:rsidP="007744BB">
      <w:pPr>
        <w:widowControl w:val="0"/>
        <w:autoSpaceDE w:val="0"/>
        <w:autoSpaceDN w:val="0"/>
        <w:adjustRightInd w:val="0"/>
        <w:spacing w:line="276" w:lineRule="auto"/>
        <w:ind w:left="720" w:right="-1350"/>
        <w:jc w:val="center"/>
        <w:rPr>
          <w:rFonts w:ascii="Times New Roman" w:hAnsi="Times New Roman" w:cs="Times New Roman"/>
          <w:iCs/>
          <w:color w:val="000000"/>
          <w:lang w:val="en-US"/>
        </w:rPr>
      </w:pPr>
      <w:r w:rsidRPr="007744BB">
        <w:rPr>
          <w:rFonts w:ascii="Times New Roman" w:hAnsi="Times New Roman" w:cs="Times New Roman"/>
          <w:iCs/>
          <w:color w:val="000000"/>
          <w:lang w:val="en-US"/>
        </w:rPr>
        <w:t>This above all – to thine own self be true,</w:t>
      </w:r>
    </w:p>
    <w:p w14:paraId="3C239443" w14:textId="41288356" w:rsidR="007E154A" w:rsidRPr="007744BB" w:rsidRDefault="007E154A" w:rsidP="007744BB">
      <w:pPr>
        <w:widowControl w:val="0"/>
        <w:autoSpaceDE w:val="0"/>
        <w:autoSpaceDN w:val="0"/>
        <w:adjustRightInd w:val="0"/>
        <w:spacing w:line="276" w:lineRule="auto"/>
        <w:ind w:left="720" w:right="-1350"/>
        <w:jc w:val="center"/>
        <w:rPr>
          <w:rFonts w:ascii="Times New Roman" w:hAnsi="Times New Roman" w:cs="Times New Roman"/>
          <w:iCs/>
          <w:color w:val="000000"/>
          <w:lang w:val="en-US"/>
        </w:rPr>
      </w:pPr>
      <w:r w:rsidRPr="007744BB">
        <w:rPr>
          <w:rFonts w:ascii="Times New Roman" w:hAnsi="Times New Roman" w:cs="Times New Roman"/>
          <w:iCs/>
          <w:color w:val="000000"/>
          <w:lang w:val="en-US"/>
        </w:rPr>
        <w:t>And it must follow, as the night the day,</w:t>
      </w:r>
    </w:p>
    <w:p w14:paraId="4138F555" w14:textId="4A4362B1" w:rsidR="007E154A" w:rsidRPr="007744BB" w:rsidRDefault="007E154A" w:rsidP="007744BB">
      <w:pPr>
        <w:widowControl w:val="0"/>
        <w:autoSpaceDE w:val="0"/>
        <w:autoSpaceDN w:val="0"/>
        <w:adjustRightInd w:val="0"/>
        <w:spacing w:line="276" w:lineRule="auto"/>
        <w:ind w:left="720" w:right="-1350"/>
        <w:jc w:val="center"/>
        <w:rPr>
          <w:rFonts w:ascii="Times New Roman" w:hAnsi="Times New Roman" w:cs="Times New Roman"/>
          <w:iCs/>
          <w:color w:val="000000"/>
          <w:lang w:val="en-US"/>
        </w:rPr>
      </w:pPr>
      <w:r w:rsidRPr="007744BB">
        <w:rPr>
          <w:rFonts w:ascii="Times New Roman" w:hAnsi="Times New Roman" w:cs="Times New Roman"/>
          <w:iCs/>
          <w:color w:val="000000"/>
          <w:lang w:val="en-US"/>
        </w:rPr>
        <w:t>Thou canst not then be false to any man.</w:t>
      </w:r>
    </w:p>
    <w:p w14:paraId="77D4D8D5" w14:textId="3E736B11" w:rsidR="007E154A" w:rsidRPr="007744BB" w:rsidRDefault="008D6D19" w:rsidP="007744BB">
      <w:pPr>
        <w:widowControl w:val="0"/>
        <w:autoSpaceDE w:val="0"/>
        <w:autoSpaceDN w:val="0"/>
        <w:adjustRightInd w:val="0"/>
        <w:spacing w:line="276" w:lineRule="auto"/>
        <w:ind w:right="-1350"/>
        <w:rPr>
          <w:rFonts w:ascii="Times New Roman" w:hAnsi="Times New Roman" w:cs="Times New Roman"/>
          <w:iCs/>
          <w:color w:val="000000"/>
          <w:lang w:val="en-US"/>
        </w:rPr>
      </w:pPr>
      <w:r w:rsidRPr="007744BB">
        <w:rPr>
          <w:rFonts w:ascii="Times New Roman" w:hAnsi="Times New Roman" w:cs="Times New Roman"/>
          <w:iCs/>
          <w:color w:val="000000"/>
          <w:lang w:val="en-US"/>
        </w:rPr>
        <w:tab/>
      </w:r>
      <w:r w:rsidRPr="007744BB">
        <w:rPr>
          <w:rFonts w:ascii="Times New Roman" w:hAnsi="Times New Roman" w:cs="Times New Roman"/>
          <w:iCs/>
          <w:color w:val="000000"/>
          <w:lang w:val="en-US"/>
        </w:rPr>
        <w:tab/>
      </w:r>
      <w:r w:rsidRPr="007744BB">
        <w:rPr>
          <w:rFonts w:ascii="Times New Roman" w:hAnsi="Times New Roman" w:cs="Times New Roman"/>
          <w:iCs/>
          <w:color w:val="000000"/>
          <w:lang w:val="en-US"/>
        </w:rPr>
        <w:tab/>
      </w:r>
      <w:r w:rsidRPr="007744BB">
        <w:rPr>
          <w:rFonts w:ascii="Times New Roman" w:hAnsi="Times New Roman" w:cs="Times New Roman"/>
          <w:iCs/>
          <w:color w:val="000000"/>
          <w:lang w:val="en-US"/>
        </w:rPr>
        <w:tab/>
      </w:r>
      <w:r w:rsidRPr="007744BB">
        <w:rPr>
          <w:rFonts w:ascii="Times New Roman" w:hAnsi="Times New Roman" w:cs="Times New Roman"/>
          <w:iCs/>
          <w:color w:val="000000"/>
          <w:lang w:val="en-US"/>
        </w:rPr>
        <w:tab/>
      </w:r>
      <w:r w:rsidRPr="007744BB">
        <w:rPr>
          <w:rFonts w:ascii="Times New Roman" w:hAnsi="Times New Roman" w:cs="Times New Roman"/>
          <w:iCs/>
          <w:color w:val="000000"/>
          <w:lang w:val="en-US"/>
        </w:rPr>
        <w:tab/>
      </w:r>
      <w:r w:rsidRPr="007744BB">
        <w:rPr>
          <w:rFonts w:ascii="Times New Roman" w:hAnsi="Times New Roman" w:cs="Times New Roman"/>
          <w:i/>
          <w:iCs/>
          <w:color w:val="000000"/>
          <w:lang w:val="en-US"/>
        </w:rPr>
        <w:t>Hamlet</w:t>
      </w:r>
      <w:r w:rsidRPr="007744BB">
        <w:rPr>
          <w:rFonts w:ascii="Times New Roman" w:hAnsi="Times New Roman" w:cs="Times New Roman"/>
          <w:iCs/>
          <w:color w:val="000000"/>
          <w:lang w:val="en-US"/>
        </w:rPr>
        <w:t>, Act 1, Scene 3</w:t>
      </w:r>
    </w:p>
    <w:p w14:paraId="6FDD7693" w14:textId="77777777" w:rsidR="007E154A" w:rsidRPr="007744BB" w:rsidRDefault="007E154A" w:rsidP="007744BB">
      <w:pPr>
        <w:widowControl w:val="0"/>
        <w:autoSpaceDE w:val="0"/>
        <w:autoSpaceDN w:val="0"/>
        <w:adjustRightInd w:val="0"/>
        <w:spacing w:line="276" w:lineRule="auto"/>
        <w:ind w:left="720" w:right="-1350"/>
        <w:rPr>
          <w:rFonts w:ascii="Times New Roman" w:hAnsi="Times New Roman" w:cs="Times New Roman"/>
          <w:i/>
          <w:iCs/>
          <w:color w:val="000000"/>
          <w:lang w:val="en-US"/>
        </w:rPr>
      </w:pPr>
    </w:p>
    <w:p w14:paraId="13326FAB" w14:textId="67A2E081" w:rsidR="00923717" w:rsidRPr="007744BB" w:rsidRDefault="008D6D19" w:rsidP="007744BB">
      <w:pPr>
        <w:widowControl w:val="0"/>
        <w:autoSpaceDE w:val="0"/>
        <w:autoSpaceDN w:val="0"/>
        <w:adjustRightInd w:val="0"/>
        <w:spacing w:line="276" w:lineRule="auto"/>
        <w:ind w:left="720" w:right="-1350"/>
        <w:rPr>
          <w:rFonts w:ascii="Times New Roman" w:hAnsi="Times New Roman" w:cs="Times New Roman"/>
          <w:color w:val="000000"/>
          <w:lang w:val="en-US"/>
        </w:rPr>
      </w:pPr>
      <w:r w:rsidRPr="007744BB">
        <w:rPr>
          <w:rFonts w:ascii="Times New Roman" w:hAnsi="Times New Roman" w:cs="Times New Roman"/>
          <w:iCs/>
          <w:color w:val="000000"/>
          <w:lang w:val="en-US"/>
        </w:rPr>
        <w:t xml:space="preserve">During a romantic scene in </w:t>
      </w:r>
      <w:r w:rsidRPr="007744BB">
        <w:rPr>
          <w:rFonts w:ascii="Times New Roman" w:hAnsi="Times New Roman" w:cs="Times New Roman"/>
          <w:i/>
          <w:iCs/>
          <w:color w:val="000000"/>
          <w:lang w:val="en-US"/>
        </w:rPr>
        <w:t>Room at the Top</w:t>
      </w:r>
      <w:r w:rsidRPr="007744BB">
        <w:rPr>
          <w:rFonts w:ascii="Times New Roman" w:hAnsi="Times New Roman" w:cs="Times New Roman"/>
          <w:iCs/>
          <w:color w:val="000000"/>
          <w:lang w:val="en-US"/>
        </w:rPr>
        <w:t xml:space="preserve">, Joe </w:t>
      </w:r>
      <w:proofErr w:type="spellStart"/>
      <w:r w:rsidRPr="007744BB">
        <w:rPr>
          <w:rFonts w:ascii="Times New Roman" w:hAnsi="Times New Roman" w:cs="Times New Roman"/>
          <w:iCs/>
          <w:color w:val="000000"/>
          <w:lang w:val="en-US"/>
        </w:rPr>
        <w:t>Lampton</w:t>
      </w:r>
      <w:proofErr w:type="spellEnd"/>
      <w:r w:rsidR="00362C01" w:rsidRPr="007744BB">
        <w:rPr>
          <w:rFonts w:ascii="Times New Roman" w:hAnsi="Times New Roman" w:cs="Times New Roman"/>
          <w:iCs/>
          <w:color w:val="000000"/>
          <w:lang w:val="en-US"/>
        </w:rPr>
        <w:t xml:space="preserve"> attempts to recite the</w:t>
      </w:r>
      <w:r w:rsidRPr="007744BB">
        <w:rPr>
          <w:rFonts w:ascii="Times New Roman" w:hAnsi="Times New Roman" w:cs="Times New Roman"/>
          <w:iCs/>
          <w:color w:val="000000"/>
          <w:lang w:val="en-US"/>
        </w:rPr>
        <w:t xml:space="preserve"> lines </w:t>
      </w:r>
      <w:r w:rsidR="00362C01" w:rsidRPr="007744BB">
        <w:rPr>
          <w:rFonts w:ascii="Times New Roman" w:hAnsi="Times New Roman" w:cs="Times New Roman"/>
          <w:iCs/>
          <w:color w:val="000000"/>
          <w:lang w:val="en-US"/>
        </w:rPr>
        <w:t xml:space="preserve">above to his lover, Alice, who had </w:t>
      </w:r>
      <w:r w:rsidR="00FB3AAF" w:rsidRPr="007744BB">
        <w:rPr>
          <w:rFonts w:ascii="Times New Roman" w:hAnsi="Times New Roman" w:cs="Times New Roman"/>
          <w:iCs/>
          <w:color w:val="000000"/>
          <w:lang w:val="en-US"/>
        </w:rPr>
        <w:t xml:space="preserve">patiently taught </w:t>
      </w:r>
      <w:r w:rsidRPr="007744BB">
        <w:rPr>
          <w:rFonts w:ascii="Times New Roman" w:hAnsi="Times New Roman" w:cs="Times New Roman"/>
          <w:iCs/>
          <w:color w:val="000000"/>
          <w:lang w:val="en-US"/>
        </w:rPr>
        <w:t>them to him.</w:t>
      </w:r>
      <w:r w:rsidRPr="007744BB">
        <w:rPr>
          <w:rFonts w:ascii="Times New Roman" w:hAnsi="Times New Roman" w:cs="Times New Roman"/>
          <w:color w:val="000000"/>
          <w:lang w:val="en-US"/>
        </w:rPr>
        <w:t xml:space="preserve"> “This above all – to thine own self be true / And... and... and...”</w:t>
      </w:r>
      <w:r w:rsidRPr="007744BB">
        <w:rPr>
          <w:rFonts w:ascii="Times New Roman" w:hAnsi="Times New Roman" w:cs="Times New Roman"/>
          <w:iCs/>
          <w:color w:val="000000"/>
          <w:lang w:val="en-US"/>
        </w:rPr>
        <w:t xml:space="preserve"> </w:t>
      </w:r>
      <w:r w:rsidR="00923717" w:rsidRPr="007744BB">
        <w:rPr>
          <w:rFonts w:ascii="Times New Roman" w:hAnsi="Times New Roman" w:cs="Times New Roman"/>
          <w:iCs/>
          <w:color w:val="000000"/>
          <w:lang w:val="en-US"/>
        </w:rPr>
        <w:t xml:space="preserve"> </w:t>
      </w:r>
      <w:r w:rsidRPr="007744BB">
        <w:rPr>
          <w:rFonts w:ascii="Times New Roman" w:hAnsi="Times New Roman" w:cs="Times New Roman"/>
          <w:iCs/>
          <w:color w:val="000000"/>
          <w:lang w:val="en-US"/>
        </w:rPr>
        <w:t>When</w:t>
      </w:r>
      <w:r w:rsidR="00362C01" w:rsidRPr="007744BB">
        <w:rPr>
          <w:rFonts w:ascii="Times New Roman" w:hAnsi="Times New Roman" w:cs="Times New Roman"/>
          <w:iCs/>
          <w:color w:val="000000"/>
          <w:lang w:val="en-US"/>
        </w:rPr>
        <w:t xml:space="preserve"> he forgets what should follow </w:t>
      </w:r>
      <w:r w:rsidRPr="007744BB">
        <w:rPr>
          <w:rFonts w:ascii="Times New Roman" w:hAnsi="Times New Roman" w:cs="Times New Roman"/>
          <w:color w:val="000000"/>
          <w:lang w:val="en-US"/>
        </w:rPr>
        <w:t>as the night the day, it is an omen that he is about to lose his soul.</w:t>
      </w:r>
    </w:p>
    <w:p w14:paraId="2C94A2DA" w14:textId="3249E994" w:rsidR="00064E0F" w:rsidRPr="007744BB" w:rsidRDefault="00A60B4E" w:rsidP="007744BB">
      <w:pPr>
        <w:widowControl w:val="0"/>
        <w:autoSpaceDE w:val="0"/>
        <w:autoSpaceDN w:val="0"/>
        <w:adjustRightInd w:val="0"/>
        <w:spacing w:line="276" w:lineRule="auto"/>
        <w:ind w:left="720" w:right="-1350" w:firstLine="1004"/>
        <w:rPr>
          <w:rFonts w:ascii="Times New Roman" w:hAnsi="Times New Roman" w:cs="Times New Roman"/>
          <w:color w:val="000000"/>
          <w:lang w:val="en-US"/>
        </w:rPr>
      </w:pPr>
      <w:r w:rsidRPr="007744BB">
        <w:rPr>
          <w:rFonts w:ascii="Times New Roman" w:hAnsi="Times New Roman" w:cs="Times New Roman"/>
          <w:i/>
          <w:color w:val="000000"/>
          <w:lang w:val="en-US"/>
        </w:rPr>
        <w:t>Room at the Top</w:t>
      </w:r>
      <w:r w:rsidR="008D6D19" w:rsidRPr="007744BB">
        <w:rPr>
          <w:rFonts w:ascii="Times New Roman" w:hAnsi="Times New Roman" w:cs="Times New Roman"/>
          <w:color w:val="000000"/>
          <w:lang w:val="en-US"/>
        </w:rPr>
        <w:t xml:space="preserve"> was </w:t>
      </w:r>
      <w:r w:rsidR="004A7A33" w:rsidRPr="007744BB">
        <w:rPr>
          <w:rFonts w:ascii="Times New Roman" w:hAnsi="Times New Roman" w:cs="Times New Roman"/>
          <w:color w:val="000000"/>
          <w:lang w:val="en-US"/>
        </w:rPr>
        <w:t xml:space="preserve">the first major film to pull back the veil of modesty that had long dominated the British cinema. The famous “stiff upper lip” of the British that had seemed commendable during the years of wartime adversity ossified during the 1950s into a cinema of </w:t>
      </w:r>
      <w:r w:rsidR="00362C01" w:rsidRPr="007744BB">
        <w:rPr>
          <w:rFonts w:ascii="Times New Roman" w:hAnsi="Times New Roman" w:cs="Times New Roman"/>
          <w:color w:val="000000"/>
          <w:lang w:val="en-US"/>
        </w:rPr>
        <w:t>middle-</w:t>
      </w:r>
      <w:r w:rsidR="000B7494" w:rsidRPr="007744BB">
        <w:rPr>
          <w:rFonts w:ascii="Times New Roman" w:hAnsi="Times New Roman" w:cs="Times New Roman"/>
          <w:color w:val="000000"/>
          <w:lang w:val="en-US"/>
        </w:rPr>
        <w:t xml:space="preserve">class reserve </w:t>
      </w:r>
      <w:r w:rsidR="004A7A33" w:rsidRPr="007744BB">
        <w:rPr>
          <w:rFonts w:ascii="Times New Roman" w:hAnsi="Times New Roman" w:cs="Times New Roman"/>
          <w:color w:val="000000"/>
          <w:lang w:val="en-US"/>
        </w:rPr>
        <w:t>that seemed increasingly irrelevant to the lives that the majority of the population actually lived. It was this gulf between exterior restraint and interior reality that fuelled the criticisms o</w:t>
      </w:r>
      <w:r w:rsidR="00362C01" w:rsidRPr="007744BB">
        <w:rPr>
          <w:rFonts w:ascii="Times New Roman" w:hAnsi="Times New Roman" w:cs="Times New Roman"/>
          <w:color w:val="000000"/>
          <w:lang w:val="en-US"/>
        </w:rPr>
        <w:t xml:space="preserve">f a new generation of writers whom journalists labelled the “Angry Young Men”. </w:t>
      </w:r>
    </w:p>
    <w:p w14:paraId="2ABAB15E" w14:textId="1D48CB03" w:rsidR="00967DC3" w:rsidRPr="007744BB" w:rsidRDefault="007E154A" w:rsidP="007744BB">
      <w:pPr>
        <w:widowControl w:val="0"/>
        <w:autoSpaceDE w:val="0"/>
        <w:autoSpaceDN w:val="0"/>
        <w:adjustRightInd w:val="0"/>
        <w:spacing w:line="276" w:lineRule="auto"/>
        <w:ind w:left="720" w:right="-1350" w:firstLine="1004"/>
        <w:rPr>
          <w:rFonts w:ascii="Times New Roman" w:hAnsi="Times New Roman" w:cs="Times New Roman"/>
          <w:color w:val="000000"/>
          <w:lang w:val="en-US"/>
        </w:rPr>
      </w:pPr>
      <w:r w:rsidRPr="007744BB">
        <w:rPr>
          <w:rFonts w:ascii="Times New Roman" w:hAnsi="Times New Roman" w:cs="Times New Roman"/>
          <w:color w:val="000000"/>
          <w:lang w:val="en-US"/>
        </w:rPr>
        <w:t xml:space="preserve">One of the </w:t>
      </w:r>
      <w:r w:rsidR="00C628A5" w:rsidRPr="007744BB">
        <w:rPr>
          <w:rFonts w:ascii="Times New Roman" w:hAnsi="Times New Roman" w:cs="Times New Roman"/>
          <w:color w:val="000000"/>
          <w:lang w:val="en-US"/>
        </w:rPr>
        <w:t xml:space="preserve">angriest </w:t>
      </w:r>
      <w:r w:rsidR="00362C01" w:rsidRPr="007744BB">
        <w:rPr>
          <w:rFonts w:ascii="Times New Roman" w:hAnsi="Times New Roman" w:cs="Times New Roman"/>
          <w:color w:val="000000"/>
          <w:lang w:val="en-US"/>
        </w:rPr>
        <w:t xml:space="preserve">of those young men was critic and </w:t>
      </w:r>
      <w:r w:rsidR="00C628A5" w:rsidRPr="007744BB">
        <w:rPr>
          <w:rFonts w:ascii="Times New Roman" w:hAnsi="Times New Roman" w:cs="Times New Roman"/>
          <w:color w:val="000000"/>
          <w:lang w:val="en-US"/>
        </w:rPr>
        <w:t>documentary</w:t>
      </w:r>
      <w:r w:rsidR="000B7494" w:rsidRPr="007744BB">
        <w:rPr>
          <w:rFonts w:ascii="Times New Roman" w:hAnsi="Times New Roman" w:cs="Times New Roman"/>
          <w:color w:val="000000"/>
          <w:lang w:val="en-US"/>
        </w:rPr>
        <w:t xml:space="preserve"> film-maker</w:t>
      </w:r>
      <w:r w:rsidR="00362C01" w:rsidRPr="007744BB">
        <w:rPr>
          <w:rFonts w:ascii="Times New Roman" w:hAnsi="Times New Roman" w:cs="Times New Roman"/>
          <w:color w:val="000000"/>
          <w:lang w:val="en-US"/>
        </w:rPr>
        <w:t xml:space="preserve"> </w:t>
      </w:r>
      <w:r w:rsidR="000B7494" w:rsidRPr="007744BB">
        <w:rPr>
          <w:rFonts w:ascii="Times New Roman" w:hAnsi="Times New Roman" w:cs="Times New Roman"/>
          <w:color w:val="000000"/>
          <w:lang w:val="en-US"/>
        </w:rPr>
        <w:t>Li</w:t>
      </w:r>
      <w:r w:rsidR="004A7A33" w:rsidRPr="007744BB">
        <w:rPr>
          <w:rFonts w:ascii="Times New Roman" w:hAnsi="Times New Roman" w:cs="Times New Roman"/>
          <w:color w:val="000000"/>
          <w:lang w:val="en-US"/>
        </w:rPr>
        <w:t>ndsay Anderson</w:t>
      </w:r>
      <w:r w:rsidR="00EF4512" w:rsidRPr="007744BB">
        <w:rPr>
          <w:rFonts w:ascii="Times New Roman" w:hAnsi="Times New Roman" w:cs="Times New Roman"/>
          <w:color w:val="000000"/>
          <w:lang w:val="en-US"/>
        </w:rPr>
        <w:t>,</w:t>
      </w:r>
      <w:r w:rsidR="004A7A33" w:rsidRPr="007744BB">
        <w:rPr>
          <w:rFonts w:ascii="Times New Roman" w:hAnsi="Times New Roman" w:cs="Times New Roman"/>
          <w:color w:val="000000"/>
          <w:lang w:val="en-US"/>
        </w:rPr>
        <w:t xml:space="preserve"> </w:t>
      </w:r>
      <w:r w:rsidR="00C628A5" w:rsidRPr="007744BB">
        <w:rPr>
          <w:rFonts w:ascii="Times New Roman" w:hAnsi="Times New Roman" w:cs="Times New Roman"/>
          <w:color w:val="000000"/>
          <w:lang w:val="en-US"/>
        </w:rPr>
        <w:t>who attacked</w:t>
      </w:r>
      <w:r w:rsidR="002F34BF" w:rsidRPr="007744BB">
        <w:rPr>
          <w:rFonts w:ascii="Times New Roman" w:hAnsi="Times New Roman" w:cs="Times New Roman"/>
          <w:color w:val="000000"/>
          <w:lang w:val="en-US"/>
        </w:rPr>
        <w:t xml:space="preserve"> </w:t>
      </w:r>
      <w:r w:rsidR="004A7A33" w:rsidRPr="007744BB">
        <w:rPr>
          <w:rFonts w:ascii="Times New Roman" w:hAnsi="Times New Roman" w:cs="Times New Roman"/>
          <w:color w:val="000000"/>
          <w:lang w:val="en-US"/>
        </w:rPr>
        <w:t xml:space="preserve">a </w:t>
      </w:r>
      <w:r w:rsidR="00260B90" w:rsidRPr="007744BB">
        <w:rPr>
          <w:rFonts w:ascii="Times New Roman" w:hAnsi="Times New Roman" w:cs="Times New Roman"/>
          <w:color w:val="000000"/>
          <w:lang w:val="en-US"/>
        </w:rPr>
        <w:t xml:space="preserve">commercial </w:t>
      </w:r>
      <w:r w:rsidR="004A7A33" w:rsidRPr="007744BB">
        <w:rPr>
          <w:rFonts w:ascii="Times New Roman" w:hAnsi="Times New Roman" w:cs="Times New Roman"/>
          <w:color w:val="000000"/>
          <w:lang w:val="en-US"/>
        </w:rPr>
        <w:t xml:space="preserve">cinema that </w:t>
      </w:r>
      <w:r w:rsidR="00C628A5" w:rsidRPr="007744BB">
        <w:rPr>
          <w:rFonts w:ascii="Times New Roman" w:hAnsi="Times New Roman" w:cs="Times New Roman"/>
          <w:color w:val="000000"/>
          <w:lang w:val="en-US"/>
        </w:rPr>
        <w:t>he described as</w:t>
      </w:r>
      <w:r w:rsidR="004A7A33" w:rsidRPr="007744BB">
        <w:rPr>
          <w:rFonts w:ascii="Times New Roman" w:hAnsi="Times New Roman" w:cs="Times New Roman"/>
          <w:color w:val="000000"/>
          <w:lang w:val="en-US"/>
        </w:rPr>
        <w:t xml:space="preserve"> “snobbish” and </w:t>
      </w:r>
      <w:r w:rsidR="00923717" w:rsidRPr="007744BB">
        <w:rPr>
          <w:rFonts w:ascii="Times New Roman" w:hAnsi="Times New Roman" w:cs="Times New Roman"/>
          <w:color w:val="000000"/>
          <w:lang w:val="en-US"/>
        </w:rPr>
        <w:t>“</w:t>
      </w:r>
      <w:proofErr w:type="spellStart"/>
      <w:r w:rsidR="004A7A33" w:rsidRPr="007744BB">
        <w:rPr>
          <w:rFonts w:ascii="Times New Roman" w:hAnsi="Times New Roman" w:cs="Times New Roman"/>
          <w:color w:val="000000"/>
          <w:lang w:val="en-US"/>
        </w:rPr>
        <w:t>wilfully</w:t>
      </w:r>
      <w:proofErr w:type="spellEnd"/>
      <w:r w:rsidR="004A7A33" w:rsidRPr="007744BB">
        <w:rPr>
          <w:rFonts w:ascii="Times New Roman" w:hAnsi="Times New Roman" w:cs="Times New Roman"/>
          <w:color w:val="000000"/>
          <w:lang w:val="en-US"/>
        </w:rPr>
        <w:t xml:space="preserve"> blind to the conditions and problems of t</w:t>
      </w:r>
      <w:r w:rsidR="00FB3AAF" w:rsidRPr="007744BB">
        <w:rPr>
          <w:rFonts w:ascii="Times New Roman" w:hAnsi="Times New Roman" w:cs="Times New Roman"/>
          <w:color w:val="000000"/>
          <w:lang w:val="en-US"/>
        </w:rPr>
        <w:t>he present”, a cinema in which “</w:t>
      </w:r>
      <w:r w:rsidR="004A7A33" w:rsidRPr="007744BB">
        <w:rPr>
          <w:rFonts w:ascii="Times New Roman" w:hAnsi="Times New Roman" w:cs="Times New Roman"/>
          <w:color w:val="000000"/>
          <w:lang w:val="en-US"/>
        </w:rPr>
        <w:t>our emotions are so bottled up that they have ceased to exist at all”.  </w:t>
      </w:r>
      <w:r w:rsidR="002F34BF" w:rsidRPr="007744BB">
        <w:rPr>
          <w:rFonts w:ascii="Times New Roman" w:hAnsi="Times New Roman" w:cs="Times New Roman"/>
          <w:color w:val="000000"/>
          <w:lang w:val="en-US"/>
        </w:rPr>
        <w:t xml:space="preserve">With his friends Karel </w:t>
      </w:r>
      <w:proofErr w:type="spellStart"/>
      <w:r w:rsidR="002F34BF" w:rsidRPr="007744BB">
        <w:rPr>
          <w:rFonts w:ascii="Times New Roman" w:hAnsi="Times New Roman" w:cs="Times New Roman"/>
          <w:color w:val="000000"/>
          <w:lang w:val="en-US"/>
        </w:rPr>
        <w:t>Reisz</w:t>
      </w:r>
      <w:proofErr w:type="spellEnd"/>
      <w:r w:rsidR="00967DC3" w:rsidRPr="007744BB">
        <w:rPr>
          <w:rFonts w:ascii="Times New Roman" w:hAnsi="Times New Roman" w:cs="Times New Roman"/>
          <w:color w:val="000000"/>
          <w:lang w:val="en-US"/>
        </w:rPr>
        <w:t xml:space="preserve"> and </w:t>
      </w:r>
      <w:r w:rsidR="00A60B4E" w:rsidRPr="007744BB">
        <w:rPr>
          <w:rFonts w:ascii="Times New Roman" w:hAnsi="Times New Roman" w:cs="Times New Roman"/>
          <w:color w:val="000000"/>
          <w:lang w:val="en-US"/>
        </w:rPr>
        <w:t>Tony Richardson,</w:t>
      </w:r>
      <w:r w:rsidR="002F34BF" w:rsidRPr="007744BB">
        <w:rPr>
          <w:rFonts w:ascii="Times New Roman" w:hAnsi="Times New Roman" w:cs="Times New Roman"/>
          <w:color w:val="000000"/>
          <w:lang w:val="en-US"/>
        </w:rPr>
        <w:t xml:space="preserve"> Anderson</w:t>
      </w:r>
      <w:r w:rsidR="00260B90" w:rsidRPr="007744BB">
        <w:rPr>
          <w:rFonts w:ascii="Times New Roman" w:hAnsi="Times New Roman" w:cs="Times New Roman"/>
          <w:color w:val="000000"/>
          <w:lang w:val="en-US"/>
        </w:rPr>
        <w:t xml:space="preserve"> </w:t>
      </w:r>
      <w:r w:rsidR="00C0213E" w:rsidRPr="007744BB">
        <w:rPr>
          <w:rFonts w:ascii="Times New Roman" w:hAnsi="Times New Roman" w:cs="Times New Roman"/>
          <w:color w:val="000000"/>
          <w:lang w:val="en-US"/>
        </w:rPr>
        <w:t xml:space="preserve">founded </w:t>
      </w:r>
      <w:r w:rsidR="00EF4512" w:rsidRPr="007744BB">
        <w:rPr>
          <w:rFonts w:ascii="Times New Roman" w:hAnsi="Times New Roman" w:cs="Times New Roman"/>
          <w:color w:val="000000"/>
          <w:lang w:val="en-US"/>
        </w:rPr>
        <w:t xml:space="preserve">in 1956 </w:t>
      </w:r>
      <w:r w:rsidR="00C0213E" w:rsidRPr="007744BB">
        <w:rPr>
          <w:rFonts w:ascii="Times New Roman" w:hAnsi="Times New Roman" w:cs="Times New Roman"/>
          <w:color w:val="000000"/>
          <w:lang w:val="en-US"/>
        </w:rPr>
        <w:t xml:space="preserve">the </w:t>
      </w:r>
      <w:r w:rsidR="00260B90" w:rsidRPr="007744BB">
        <w:rPr>
          <w:rFonts w:ascii="Times New Roman" w:hAnsi="Times New Roman" w:cs="Times New Roman"/>
          <w:color w:val="000000"/>
          <w:lang w:val="en-US"/>
        </w:rPr>
        <w:t>Free Cinema</w:t>
      </w:r>
      <w:r w:rsidR="00C0213E" w:rsidRPr="007744BB">
        <w:rPr>
          <w:rFonts w:ascii="Times New Roman" w:hAnsi="Times New Roman" w:cs="Times New Roman"/>
          <w:color w:val="000000"/>
          <w:lang w:val="en-US"/>
        </w:rPr>
        <w:t xml:space="preserve"> movement</w:t>
      </w:r>
      <w:r w:rsidR="00DE3EC2" w:rsidRPr="007744BB">
        <w:rPr>
          <w:rFonts w:ascii="Times New Roman" w:hAnsi="Times New Roman" w:cs="Times New Roman"/>
          <w:color w:val="000000"/>
          <w:lang w:val="en-US"/>
        </w:rPr>
        <w:t xml:space="preserve">, whose </w:t>
      </w:r>
      <w:proofErr w:type="gramStart"/>
      <w:r w:rsidR="00DE3EC2" w:rsidRPr="007744BB">
        <w:rPr>
          <w:rFonts w:ascii="Times New Roman" w:hAnsi="Times New Roman" w:cs="Times New Roman"/>
          <w:color w:val="000000"/>
          <w:lang w:val="en-US"/>
        </w:rPr>
        <w:t xml:space="preserve">manifesto </w:t>
      </w:r>
      <w:r w:rsidR="00C0213E" w:rsidRPr="007744BB">
        <w:rPr>
          <w:rFonts w:ascii="Times New Roman" w:hAnsi="Times New Roman" w:cs="Times New Roman"/>
          <w:color w:val="000000"/>
          <w:lang w:val="en-US"/>
        </w:rPr>
        <w:t xml:space="preserve"> </w:t>
      </w:r>
      <w:r w:rsidR="00A60B4E" w:rsidRPr="007744BB">
        <w:rPr>
          <w:rFonts w:ascii="Times New Roman" w:hAnsi="Times New Roman" w:cs="Times New Roman"/>
          <w:color w:val="000000"/>
          <w:lang w:val="en-US"/>
        </w:rPr>
        <w:t>declared</w:t>
      </w:r>
      <w:proofErr w:type="gramEnd"/>
      <w:r w:rsidR="00A60B4E" w:rsidRPr="007744BB">
        <w:rPr>
          <w:rFonts w:ascii="Times New Roman" w:hAnsi="Times New Roman" w:cs="Times New Roman"/>
          <w:color w:val="000000"/>
          <w:lang w:val="en-US"/>
        </w:rPr>
        <w:t xml:space="preserve">: </w:t>
      </w:r>
      <w:r w:rsidR="00C0213E" w:rsidRPr="007744BB">
        <w:rPr>
          <w:rFonts w:ascii="Times New Roman" w:hAnsi="Times New Roman" w:cs="Times New Roman"/>
          <w:color w:val="000000"/>
          <w:lang w:val="en-US"/>
        </w:rPr>
        <w:t>“</w:t>
      </w:r>
      <w:r w:rsidR="00967DC3" w:rsidRPr="007744BB">
        <w:rPr>
          <w:rFonts w:ascii="Times New Roman" w:hAnsi="Times New Roman" w:cs="Times New Roman"/>
          <w:color w:val="000000"/>
          <w:lang w:val="en-US"/>
        </w:rPr>
        <w:t>As film-makers we believe that n</w:t>
      </w:r>
      <w:r w:rsidR="00C0213E" w:rsidRPr="007744BB">
        <w:rPr>
          <w:rFonts w:ascii="Times New Roman" w:hAnsi="Times New Roman" w:cs="Times New Roman"/>
          <w:color w:val="000000"/>
          <w:lang w:val="en-US"/>
        </w:rPr>
        <w:t>o film can be too per</w:t>
      </w:r>
      <w:r w:rsidR="00967DC3" w:rsidRPr="007744BB">
        <w:rPr>
          <w:rFonts w:ascii="Times New Roman" w:hAnsi="Times New Roman" w:cs="Times New Roman"/>
          <w:color w:val="000000"/>
          <w:lang w:val="en-US"/>
        </w:rPr>
        <w:t>sonal</w:t>
      </w:r>
      <w:r w:rsidR="00DE3EC2" w:rsidRPr="007744BB">
        <w:rPr>
          <w:rFonts w:ascii="Times New Roman" w:hAnsi="Times New Roman" w:cs="Times New Roman"/>
          <w:color w:val="000000"/>
          <w:lang w:val="en-US"/>
        </w:rPr>
        <w:t>.</w:t>
      </w:r>
      <w:r w:rsidR="008D6D19" w:rsidRPr="007744BB">
        <w:rPr>
          <w:rFonts w:ascii="Times New Roman" w:hAnsi="Times New Roman" w:cs="Times New Roman"/>
          <w:color w:val="000000"/>
          <w:lang w:val="en-US"/>
        </w:rPr>
        <w:t>”</w:t>
      </w:r>
      <w:r w:rsidR="00C628A5" w:rsidRPr="007744BB">
        <w:rPr>
          <w:rFonts w:ascii="Times New Roman" w:hAnsi="Times New Roman" w:cs="Times New Roman"/>
          <w:color w:val="000000"/>
          <w:lang w:val="en-US"/>
        </w:rPr>
        <w:t xml:space="preserve"> </w:t>
      </w:r>
      <w:r w:rsidR="008D6D19" w:rsidRPr="007744BB">
        <w:rPr>
          <w:rFonts w:ascii="Times New Roman" w:hAnsi="Times New Roman" w:cs="Times New Roman"/>
          <w:color w:val="000000"/>
          <w:lang w:val="en-US"/>
        </w:rPr>
        <w:t>It became an important foundation for</w:t>
      </w:r>
      <w:r w:rsidR="002F34BF" w:rsidRPr="007744BB">
        <w:rPr>
          <w:rFonts w:ascii="Times New Roman" w:hAnsi="Times New Roman" w:cs="Times New Roman"/>
          <w:color w:val="000000"/>
          <w:lang w:val="en-US"/>
        </w:rPr>
        <w:t xml:space="preserve"> the </w:t>
      </w:r>
      <w:r w:rsidR="00C628A5" w:rsidRPr="007744BB">
        <w:rPr>
          <w:rFonts w:ascii="Times New Roman" w:hAnsi="Times New Roman" w:cs="Times New Roman"/>
          <w:color w:val="000000"/>
          <w:lang w:val="en-US"/>
        </w:rPr>
        <w:t>British New Wave of the 1960s</w:t>
      </w:r>
      <w:r w:rsidR="008D6D19" w:rsidRPr="007744BB">
        <w:rPr>
          <w:rFonts w:ascii="Times New Roman" w:hAnsi="Times New Roman" w:cs="Times New Roman"/>
          <w:color w:val="000000"/>
          <w:lang w:val="en-US"/>
        </w:rPr>
        <w:t>,</w:t>
      </w:r>
      <w:r w:rsidR="00DB768C" w:rsidRPr="007744BB">
        <w:rPr>
          <w:rFonts w:ascii="Times New Roman" w:hAnsi="Times New Roman" w:cs="Times New Roman"/>
          <w:color w:val="000000"/>
          <w:lang w:val="en-US"/>
        </w:rPr>
        <w:t xml:space="preserve"> </w:t>
      </w:r>
      <w:r w:rsidR="008D6D19" w:rsidRPr="007744BB">
        <w:rPr>
          <w:rFonts w:ascii="Times New Roman" w:hAnsi="Times New Roman" w:cs="Times New Roman"/>
          <w:color w:val="000000"/>
          <w:lang w:val="en-US"/>
        </w:rPr>
        <w:t xml:space="preserve">which – </w:t>
      </w:r>
      <w:r w:rsidR="00DB768C" w:rsidRPr="007744BB">
        <w:rPr>
          <w:rFonts w:ascii="Times New Roman" w:hAnsi="Times New Roman" w:cs="Times New Roman"/>
          <w:color w:val="000000"/>
          <w:lang w:val="en-US"/>
        </w:rPr>
        <w:t>with such</w:t>
      </w:r>
      <w:r w:rsidR="008D6D19" w:rsidRPr="007744BB">
        <w:rPr>
          <w:rFonts w:ascii="Times New Roman" w:hAnsi="Times New Roman" w:cs="Times New Roman"/>
          <w:color w:val="000000"/>
          <w:lang w:val="en-US"/>
        </w:rPr>
        <w:t xml:space="preserve"> </w:t>
      </w:r>
      <w:r w:rsidR="002F34BF" w:rsidRPr="007744BB">
        <w:rPr>
          <w:rFonts w:ascii="Times New Roman" w:hAnsi="Times New Roman" w:cs="Times New Roman"/>
          <w:color w:val="000000"/>
          <w:lang w:val="en-US"/>
        </w:rPr>
        <w:t xml:space="preserve">films as </w:t>
      </w:r>
      <w:r w:rsidRPr="007744BB">
        <w:rPr>
          <w:rFonts w:ascii="Times New Roman" w:hAnsi="Times New Roman" w:cs="Times New Roman"/>
          <w:i/>
          <w:iCs/>
          <w:color w:val="000000"/>
          <w:lang w:val="en-US"/>
        </w:rPr>
        <w:t>Saturday Night and Sunday Morning,</w:t>
      </w:r>
      <w:r w:rsidR="00C628A5" w:rsidRPr="007744BB">
        <w:rPr>
          <w:rFonts w:ascii="Times New Roman" w:hAnsi="Times New Roman" w:cs="Times New Roman"/>
          <w:i/>
          <w:iCs/>
          <w:color w:val="000000"/>
          <w:lang w:val="en-US"/>
        </w:rPr>
        <w:t xml:space="preserve"> A Taste of Honey</w:t>
      </w:r>
      <w:r w:rsidRPr="007744BB">
        <w:rPr>
          <w:rFonts w:ascii="Times New Roman" w:hAnsi="Times New Roman" w:cs="Times New Roman"/>
          <w:i/>
          <w:iCs/>
          <w:color w:val="000000"/>
          <w:lang w:val="en-US"/>
        </w:rPr>
        <w:t xml:space="preserve"> </w:t>
      </w:r>
      <w:r w:rsidR="002F34BF" w:rsidRPr="007744BB">
        <w:rPr>
          <w:rFonts w:ascii="Times New Roman" w:hAnsi="Times New Roman" w:cs="Times New Roman"/>
          <w:iCs/>
          <w:color w:val="000000"/>
          <w:lang w:val="en-US"/>
        </w:rPr>
        <w:t xml:space="preserve">and Anderson’s own masterpiece, </w:t>
      </w:r>
      <w:r w:rsidRPr="007744BB">
        <w:rPr>
          <w:rFonts w:ascii="Times New Roman" w:hAnsi="Times New Roman" w:cs="Times New Roman"/>
          <w:i/>
          <w:iCs/>
          <w:color w:val="000000"/>
          <w:lang w:val="en-US"/>
        </w:rPr>
        <w:t>This Sporting Life</w:t>
      </w:r>
      <w:r w:rsidR="008D6D19" w:rsidRPr="007744BB">
        <w:rPr>
          <w:rFonts w:ascii="Times New Roman" w:hAnsi="Times New Roman" w:cs="Times New Roman"/>
          <w:iCs/>
          <w:color w:val="000000"/>
          <w:lang w:val="en-US"/>
        </w:rPr>
        <w:t xml:space="preserve"> – forged an emotionally mature, social-realist cinema,</w:t>
      </w:r>
      <w:r w:rsidR="008F39B6" w:rsidRPr="007744BB">
        <w:rPr>
          <w:rFonts w:ascii="Times New Roman" w:hAnsi="Times New Roman" w:cs="Times New Roman"/>
          <w:iCs/>
          <w:color w:val="000000"/>
          <w:lang w:val="en-US"/>
        </w:rPr>
        <w:t xml:space="preserve"> </w:t>
      </w:r>
      <w:r w:rsidR="00FC41DA" w:rsidRPr="007744BB">
        <w:rPr>
          <w:rFonts w:ascii="Times New Roman" w:hAnsi="Times New Roman" w:cs="Times New Roman"/>
          <w:iCs/>
          <w:color w:val="000000"/>
          <w:lang w:val="en-US"/>
        </w:rPr>
        <w:t>but</w:t>
      </w:r>
      <w:r w:rsidR="00761708" w:rsidRPr="007744BB">
        <w:rPr>
          <w:rFonts w:ascii="Times New Roman" w:hAnsi="Times New Roman" w:cs="Times New Roman"/>
          <w:iCs/>
          <w:color w:val="000000"/>
          <w:lang w:val="en-US"/>
        </w:rPr>
        <w:t xml:space="preserve"> </w:t>
      </w:r>
      <w:r w:rsidR="00FC41DA" w:rsidRPr="007744BB">
        <w:rPr>
          <w:rFonts w:ascii="Times New Roman" w:hAnsi="Times New Roman" w:cs="Times New Roman"/>
          <w:iCs/>
          <w:color w:val="000000"/>
          <w:lang w:val="en-US"/>
        </w:rPr>
        <w:t>it required</w:t>
      </w:r>
      <w:r w:rsidR="00761708" w:rsidRPr="007744BB">
        <w:rPr>
          <w:rFonts w:ascii="Times New Roman" w:hAnsi="Times New Roman" w:cs="Times New Roman"/>
          <w:iCs/>
          <w:color w:val="000000"/>
          <w:lang w:val="en-US"/>
        </w:rPr>
        <w:t xml:space="preserve"> </w:t>
      </w:r>
      <w:r w:rsidR="00362C01" w:rsidRPr="007744BB">
        <w:rPr>
          <w:rFonts w:ascii="Times New Roman" w:hAnsi="Times New Roman" w:cs="Times New Roman"/>
          <w:iCs/>
          <w:color w:val="000000"/>
          <w:lang w:val="en-US"/>
        </w:rPr>
        <w:t xml:space="preserve">the commercial cinema itself </w:t>
      </w:r>
      <w:r w:rsidR="00761708" w:rsidRPr="007744BB">
        <w:rPr>
          <w:rFonts w:ascii="Times New Roman" w:hAnsi="Times New Roman" w:cs="Times New Roman"/>
          <w:iCs/>
          <w:color w:val="000000"/>
          <w:lang w:val="en-US"/>
        </w:rPr>
        <w:t>to make</w:t>
      </w:r>
      <w:r w:rsidR="00362C01" w:rsidRPr="007744BB">
        <w:rPr>
          <w:rFonts w:ascii="Times New Roman" w:hAnsi="Times New Roman" w:cs="Times New Roman"/>
          <w:iCs/>
          <w:color w:val="000000"/>
          <w:lang w:val="en-US"/>
        </w:rPr>
        <w:t xml:space="preserve"> the break-through. Produced by </w:t>
      </w:r>
      <w:r w:rsidR="00FC41DA" w:rsidRPr="007744BB">
        <w:rPr>
          <w:rFonts w:ascii="Times New Roman" w:hAnsi="Times New Roman" w:cs="Times New Roman"/>
          <w:iCs/>
          <w:color w:val="000000"/>
          <w:lang w:val="en-US"/>
        </w:rPr>
        <w:t>the established</w:t>
      </w:r>
      <w:r w:rsidR="00542101" w:rsidRPr="007744BB">
        <w:rPr>
          <w:rFonts w:ascii="Times New Roman" w:hAnsi="Times New Roman" w:cs="Times New Roman"/>
          <w:iCs/>
          <w:color w:val="000000"/>
          <w:lang w:val="en-US"/>
        </w:rPr>
        <w:t xml:space="preserve"> and very prominent</w:t>
      </w:r>
      <w:r w:rsidR="00FC41DA" w:rsidRPr="007744BB">
        <w:rPr>
          <w:rFonts w:ascii="Times New Roman" w:hAnsi="Times New Roman" w:cs="Times New Roman"/>
          <w:iCs/>
          <w:color w:val="000000"/>
          <w:lang w:val="en-US"/>
        </w:rPr>
        <w:t xml:space="preserve"> production company Romulus Films</w:t>
      </w:r>
      <w:proofErr w:type="gramStart"/>
      <w:r w:rsidR="00FC41DA" w:rsidRPr="007744BB">
        <w:rPr>
          <w:rFonts w:ascii="Times New Roman" w:hAnsi="Times New Roman" w:cs="Times New Roman"/>
          <w:iCs/>
          <w:color w:val="000000"/>
          <w:lang w:val="en-US"/>
        </w:rPr>
        <w:t xml:space="preserve">,  </w:t>
      </w:r>
      <w:r w:rsidR="00362C01" w:rsidRPr="007744BB">
        <w:rPr>
          <w:rFonts w:ascii="Times New Roman" w:hAnsi="Times New Roman" w:cs="Times New Roman"/>
          <w:i/>
          <w:iCs/>
          <w:color w:val="000000"/>
          <w:lang w:val="en-US"/>
        </w:rPr>
        <w:t>Room</w:t>
      </w:r>
      <w:proofErr w:type="gramEnd"/>
      <w:r w:rsidR="00362C01" w:rsidRPr="007744BB">
        <w:rPr>
          <w:rFonts w:ascii="Times New Roman" w:hAnsi="Times New Roman" w:cs="Times New Roman"/>
          <w:i/>
          <w:iCs/>
          <w:color w:val="000000"/>
          <w:lang w:val="en-US"/>
        </w:rPr>
        <w:t xml:space="preserve"> at the </w:t>
      </w:r>
      <w:r w:rsidR="00FC41DA" w:rsidRPr="007744BB">
        <w:rPr>
          <w:rFonts w:ascii="Times New Roman" w:hAnsi="Times New Roman" w:cs="Times New Roman"/>
          <w:i/>
          <w:iCs/>
          <w:color w:val="000000"/>
          <w:lang w:val="en-US"/>
        </w:rPr>
        <w:t>Top</w:t>
      </w:r>
      <w:r w:rsidR="00FC41DA" w:rsidRPr="007744BB">
        <w:rPr>
          <w:rFonts w:ascii="Times New Roman" w:hAnsi="Times New Roman" w:cs="Times New Roman"/>
          <w:iCs/>
          <w:color w:val="000000"/>
          <w:lang w:val="en-US"/>
        </w:rPr>
        <w:t xml:space="preserve"> was an adaption of</w:t>
      </w:r>
      <w:r w:rsidR="00761708" w:rsidRPr="007744BB">
        <w:rPr>
          <w:rFonts w:ascii="Times New Roman" w:hAnsi="Times New Roman" w:cs="Times New Roman"/>
          <w:iCs/>
          <w:color w:val="000000"/>
          <w:lang w:val="en-US"/>
        </w:rPr>
        <w:t xml:space="preserve"> John Braine’s 1957 bestselling novel,  which captured  the mood of a </w:t>
      </w:r>
      <w:r w:rsidR="005C2B62" w:rsidRPr="007744BB">
        <w:rPr>
          <w:rFonts w:ascii="Times New Roman" w:hAnsi="Times New Roman" w:cs="Times New Roman"/>
          <w:iCs/>
          <w:color w:val="000000"/>
          <w:lang w:val="en-US"/>
        </w:rPr>
        <w:t xml:space="preserve">post-war </w:t>
      </w:r>
      <w:r w:rsidR="00761708" w:rsidRPr="007744BB">
        <w:rPr>
          <w:rFonts w:ascii="Times New Roman" w:hAnsi="Times New Roman" w:cs="Times New Roman"/>
          <w:iCs/>
          <w:color w:val="000000"/>
          <w:lang w:val="en-US"/>
        </w:rPr>
        <w:t xml:space="preserve">society in the throes of change. </w:t>
      </w:r>
      <w:r w:rsidR="00FA5C6C" w:rsidRPr="007744BB">
        <w:rPr>
          <w:rFonts w:ascii="Times New Roman" w:hAnsi="Times New Roman" w:cs="Times New Roman"/>
          <w:iCs/>
          <w:color w:val="000000"/>
          <w:lang w:val="en-US"/>
        </w:rPr>
        <w:t xml:space="preserve">Its success offered the necessary proof that anger could be profitable. </w:t>
      </w:r>
    </w:p>
    <w:p w14:paraId="4310D539" w14:textId="797EE2E2" w:rsidR="007E154A" w:rsidRPr="007744BB" w:rsidRDefault="004A7A33" w:rsidP="007744BB">
      <w:pPr>
        <w:widowControl w:val="0"/>
        <w:autoSpaceDE w:val="0"/>
        <w:autoSpaceDN w:val="0"/>
        <w:adjustRightInd w:val="0"/>
        <w:spacing w:line="276" w:lineRule="auto"/>
        <w:ind w:left="720" w:right="-1350" w:firstLine="1004"/>
        <w:rPr>
          <w:rFonts w:ascii="Times New Roman" w:hAnsi="Times New Roman" w:cs="Times New Roman"/>
          <w:color w:val="000000"/>
          <w:lang w:val="en-US"/>
        </w:rPr>
      </w:pPr>
      <w:r w:rsidRPr="007744BB">
        <w:rPr>
          <w:rFonts w:ascii="Times New Roman" w:hAnsi="Times New Roman" w:cs="Times New Roman"/>
          <w:color w:val="000000"/>
          <w:lang w:val="en-US"/>
        </w:rPr>
        <w:t xml:space="preserve">With </w:t>
      </w:r>
      <w:r w:rsidR="00D126C0" w:rsidRPr="007744BB">
        <w:rPr>
          <w:rFonts w:ascii="Times New Roman" w:hAnsi="Times New Roman" w:cs="Times New Roman"/>
          <w:color w:val="000000"/>
          <w:lang w:val="en-US"/>
        </w:rPr>
        <w:t xml:space="preserve">its tough, abrasive </w:t>
      </w:r>
      <w:r w:rsidRPr="007744BB">
        <w:rPr>
          <w:rFonts w:ascii="Times New Roman" w:hAnsi="Times New Roman" w:cs="Times New Roman"/>
          <w:color w:val="000000"/>
          <w:lang w:val="en-US"/>
        </w:rPr>
        <w:t xml:space="preserve">hero Joe </w:t>
      </w:r>
      <w:proofErr w:type="spellStart"/>
      <w:r w:rsidRPr="007744BB">
        <w:rPr>
          <w:rFonts w:ascii="Times New Roman" w:hAnsi="Times New Roman" w:cs="Times New Roman"/>
          <w:color w:val="000000"/>
          <w:lang w:val="en-US"/>
        </w:rPr>
        <w:t>Lampton</w:t>
      </w:r>
      <w:proofErr w:type="spellEnd"/>
      <w:r w:rsidRPr="007744BB">
        <w:rPr>
          <w:rFonts w:ascii="Times New Roman" w:hAnsi="Times New Roman" w:cs="Times New Roman"/>
          <w:color w:val="000000"/>
          <w:lang w:val="en-US"/>
        </w:rPr>
        <w:t>, </w:t>
      </w:r>
      <w:r w:rsidR="008F39B6" w:rsidRPr="007744BB">
        <w:rPr>
          <w:rFonts w:ascii="Times New Roman" w:hAnsi="Times New Roman" w:cs="Times New Roman"/>
          <w:iCs/>
          <w:color w:val="000000"/>
          <w:lang w:val="en-US"/>
        </w:rPr>
        <w:t xml:space="preserve">the film </w:t>
      </w:r>
      <w:r w:rsidRPr="007744BB">
        <w:rPr>
          <w:rFonts w:ascii="Times New Roman" w:hAnsi="Times New Roman" w:cs="Times New Roman"/>
          <w:color w:val="000000"/>
          <w:lang w:val="en-US"/>
        </w:rPr>
        <w:t xml:space="preserve">gave </w:t>
      </w:r>
      <w:r w:rsidR="00D126C0" w:rsidRPr="007744BB">
        <w:rPr>
          <w:rFonts w:ascii="Times New Roman" w:hAnsi="Times New Roman" w:cs="Times New Roman"/>
          <w:color w:val="000000"/>
          <w:lang w:val="en-US"/>
        </w:rPr>
        <w:t xml:space="preserve">voice </w:t>
      </w:r>
      <w:r w:rsidRPr="007744BB">
        <w:rPr>
          <w:rFonts w:ascii="Times New Roman" w:hAnsi="Times New Roman" w:cs="Times New Roman"/>
          <w:color w:val="000000"/>
          <w:lang w:val="en-US"/>
        </w:rPr>
        <w:t>to a </w:t>
      </w:r>
      <w:r w:rsidR="00D126C0" w:rsidRPr="007744BB">
        <w:rPr>
          <w:rFonts w:ascii="Times New Roman" w:hAnsi="Times New Roman" w:cs="Times New Roman"/>
          <w:color w:val="000000"/>
          <w:lang w:val="en-US"/>
        </w:rPr>
        <w:t xml:space="preserve">working </w:t>
      </w:r>
      <w:r w:rsidRPr="007744BB">
        <w:rPr>
          <w:rFonts w:ascii="Times New Roman" w:hAnsi="Times New Roman" w:cs="Times New Roman"/>
          <w:color w:val="000000"/>
          <w:lang w:val="en-US"/>
        </w:rPr>
        <w:t>class that had</w:t>
      </w:r>
      <w:r w:rsidR="0073231D" w:rsidRPr="007744BB">
        <w:rPr>
          <w:rFonts w:ascii="Times New Roman" w:hAnsi="Times New Roman" w:cs="Times New Roman"/>
          <w:color w:val="000000"/>
          <w:lang w:val="en-US"/>
        </w:rPr>
        <w:t xml:space="preserve"> previously </w:t>
      </w:r>
      <w:r w:rsidR="00EF4512" w:rsidRPr="007744BB">
        <w:rPr>
          <w:rFonts w:ascii="Times New Roman" w:hAnsi="Times New Roman" w:cs="Times New Roman"/>
          <w:color w:val="000000"/>
          <w:lang w:val="en-US"/>
        </w:rPr>
        <w:t xml:space="preserve">been </w:t>
      </w:r>
      <w:r w:rsidR="0073231D" w:rsidRPr="007744BB">
        <w:rPr>
          <w:rFonts w:ascii="Times New Roman" w:hAnsi="Times New Roman" w:cs="Times New Roman"/>
          <w:color w:val="000000"/>
          <w:lang w:val="en-US"/>
        </w:rPr>
        <w:t>confined to mostly s</w:t>
      </w:r>
      <w:r w:rsidR="008D6D19" w:rsidRPr="007744BB">
        <w:rPr>
          <w:rFonts w:ascii="Times New Roman" w:hAnsi="Times New Roman" w:cs="Times New Roman"/>
          <w:color w:val="000000"/>
          <w:lang w:val="en-US"/>
        </w:rPr>
        <w:t>ubordinate, deferential roles.</w:t>
      </w:r>
      <w:r w:rsidRPr="007744BB">
        <w:rPr>
          <w:rFonts w:ascii="Times New Roman" w:hAnsi="Times New Roman" w:cs="Times New Roman"/>
          <w:color w:val="000000"/>
          <w:lang w:val="en-US"/>
        </w:rPr>
        <w:t xml:space="preserve"> Upon </w:t>
      </w:r>
      <w:r w:rsidR="00CA3A02" w:rsidRPr="007744BB">
        <w:rPr>
          <w:rFonts w:ascii="Times New Roman" w:hAnsi="Times New Roman" w:cs="Times New Roman"/>
          <w:color w:val="000000"/>
          <w:lang w:val="en-US"/>
        </w:rPr>
        <w:t xml:space="preserve">its </w:t>
      </w:r>
      <w:r w:rsidRPr="007744BB">
        <w:rPr>
          <w:rFonts w:ascii="Times New Roman" w:hAnsi="Times New Roman" w:cs="Times New Roman"/>
          <w:color w:val="000000"/>
          <w:lang w:val="en-US"/>
        </w:rPr>
        <w:t>release in 1959, reviewers celebrated a film that took advantage of an increased latitude in the rules of  </w:t>
      </w:r>
      <w:r w:rsidR="00CA3A02" w:rsidRPr="007744BB" w:rsidDel="00CA3A02">
        <w:rPr>
          <w:rFonts w:ascii="Times New Roman" w:hAnsi="Times New Roman" w:cs="Times New Roman"/>
          <w:color w:val="000000"/>
          <w:lang w:val="en-US"/>
        </w:rPr>
        <w:t xml:space="preserve"> </w:t>
      </w:r>
      <w:r w:rsidRPr="007744BB">
        <w:rPr>
          <w:rFonts w:ascii="Times New Roman" w:hAnsi="Times New Roman" w:cs="Times New Roman"/>
          <w:color w:val="000000"/>
          <w:lang w:val="en-US"/>
        </w:rPr>
        <w:t xml:space="preserve">censorship to bring a new realism to the way people actually behave. “At long last a British film which is truly adult,” wrote </w:t>
      </w:r>
      <w:proofErr w:type="gramStart"/>
      <w:r w:rsidR="00DF101D" w:rsidRPr="007744BB">
        <w:rPr>
          <w:rFonts w:ascii="Times New Roman" w:hAnsi="Times New Roman" w:cs="Times New Roman"/>
          <w:color w:val="000000"/>
          <w:lang w:val="en-US"/>
        </w:rPr>
        <w:t xml:space="preserve">the </w:t>
      </w:r>
      <w:r w:rsidR="0073231D" w:rsidRPr="007744BB">
        <w:rPr>
          <w:rFonts w:ascii="Times New Roman" w:hAnsi="Times New Roman" w:cs="Times New Roman"/>
          <w:color w:val="000000"/>
          <w:lang w:val="en-US"/>
        </w:rPr>
        <w:t xml:space="preserve"> </w:t>
      </w:r>
      <w:r w:rsidRPr="007744BB">
        <w:rPr>
          <w:rFonts w:ascii="Times New Roman" w:hAnsi="Times New Roman" w:cs="Times New Roman"/>
          <w:color w:val="000000"/>
          <w:lang w:val="en-US"/>
        </w:rPr>
        <w:t>critic</w:t>
      </w:r>
      <w:proofErr w:type="gramEnd"/>
      <w:r w:rsidR="00DF101D" w:rsidRPr="007744BB">
        <w:rPr>
          <w:rFonts w:ascii="Times New Roman" w:hAnsi="Times New Roman" w:cs="Times New Roman"/>
          <w:color w:val="000000"/>
          <w:lang w:val="en-US"/>
        </w:rPr>
        <w:t xml:space="preserve"> of </w:t>
      </w:r>
      <w:r w:rsidR="00DF101D" w:rsidRPr="007744BB">
        <w:rPr>
          <w:rFonts w:ascii="Times New Roman" w:hAnsi="Times New Roman" w:cs="Times New Roman"/>
          <w:i/>
          <w:color w:val="000000"/>
          <w:lang w:val="en-US"/>
        </w:rPr>
        <w:t>R</w:t>
      </w:r>
      <w:r w:rsidR="00824800" w:rsidRPr="007744BB">
        <w:rPr>
          <w:rFonts w:ascii="Times New Roman" w:hAnsi="Times New Roman" w:cs="Times New Roman"/>
          <w:i/>
          <w:color w:val="000000"/>
          <w:lang w:val="en-US"/>
        </w:rPr>
        <w:t>eynolds’ News</w:t>
      </w:r>
      <w:r w:rsidR="0073231D" w:rsidRPr="007744BB">
        <w:rPr>
          <w:rFonts w:ascii="Times New Roman" w:hAnsi="Times New Roman" w:cs="Times New Roman"/>
          <w:color w:val="000000"/>
          <w:lang w:val="en-US"/>
        </w:rPr>
        <w:t>.</w:t>
      </w:r>
      <w:r w:rsidRPr="007744BB">
        <w:rPr>
          <w:rFonts w:ascii="Times New Roman" w:hAnsi="Times New Roman" w:cs="Times New Roman"/>
          <w:color w:val="000000"/>
          <w:lang w:val="en-US"/>
        </w:rPr>
        <w:t>  </w:t>
      </w:r>
      <w:r w:rsidRPr="007744BB">
        <w:rPr>
          <w:rFonts w:ascii="Times New Roman" w:hAnsi="Times New Roman" w:cs="Times New Roman"/>
          <w:i/>
          <w:iCs/>
          <w:color w:val="000000"/>
          <w:lang w:val="en-US"/>
        </w:rPr>
        <w:t xml:space="preserve">"Room at the </w:t>
      </w:r>
      <w:proofErr w:type="gramStart"/>
      <w:r w:rsidRPr="007744BB">
        <w:rPr>
          <w:rFonts w:ascii="Times New Roman" w:hAnsi="Times New Roman" w:cs="Times New Roman"/>
          <w:i/>
          <w:iCs/>
          <w:color w:val="000000"/>
          <w:lang w:val="en-US"/>
        </w:rPr>
        <w:t>Top</w:t>
      </w:r>
      <w:r w:rsidRPr="007744BB">
        <w:rPr>
          <w:rFonts w:ascii="Times New Roman" w:hAnsi="Times New Roman" w:cs="Times New Roman"/>
          <w:color w:val="000000"/>
          <w:lang w:val="en-US"/>
        </w:rPr>
        <w:t xml:space="preserve">  has</w:t>
      </w:r>
      <w:proofErr w:type="gramEnd"/>
      <w:r w:rsidRPr="007744BB">
        <w:rPr>
          <w:rFonts w:ascii="Times New Roman" w:hAnsi="Times New Roman" w:cs="Times New Roman"/>
          <w:color w:val="000000"/>
          <w:lang w:val="en-US"/>
        </w:rPr>
        <w:t xml:space="preserve"> an X certificate and deserves it</w:t>
      </w:r>
      <w:r w:rsidR="00EF4512" w:rsidRPr="007744BB">
        <w:rPr>
          <w:rFonts w:ascii="Times New Roman" w:hAnsi="Times New Roman" w:cs="Times New Roman"/>
          <w:color w:val="000000"/>
          <w:lang w:val="en-US"/>
        </w:rPr>
        <w:t xml:space="preserve"> –  </w:t>
      </w:r>
      <w:r w:rsidRPr="007744BB">
        <w:rPr>
          <w:rFonts w:ascii="Times New Roman" w:hAnsi="Times New Roman" w:cs="Times New Roman"/>
          <w:color w:val="000000"/>
          <w:lang w:val="en-US"/>
        </w:rPr>
        <w:t xml:space="preserve"> not for any cheap sensationalism but because it is an unblushingly </w:t>
      </w:r>
      <w:r w:rsidRPr="007744BB">
        <w:rPr>
          <w:rFonts w:ascii="Times New Roman" w:hAnsi="Times New Roman" w:cs="Times New Roman"/>
          <w:color w:val="000000"/>
          <w:lang w:val="en-US"/>
        </w:rPr>
        <w:lastRenderedPageBreak/>
        <w:t xml:space="preserve">frank portrayal of intimate human relationships.” </w:t>
      </w:r>
    </w:p>
    <w:p w14:paraId="15EF1546" w14:textId="1F10FF92" w:rsidR="007E154A" w:rsidRPr="007744BB" w:rsidRDefault="00542101" w:rsidP="007744BB">
      <w:pPr>
        <w:widowControl w:val="0"/>
        <w:autoSpaceDE w:val="0"/>
        <w:autoSpaceDN w:val="0"/>
        <w:adjustRightInd w:val="0"/>
        <w:spacing w:line="276" w:lineRule="auto"/>
        <w:ind w:left="720" w:right="-1350" w:firstLine="1004"/>
        <w:rPr>
          <w:rFonts w:ascii="Times New Roman" w:hAnsi="Times New Roman" w:cs="Times New Roman"/>
          <w:color w:val="000000"/>
          <w:lang w:val="en-US"/>
        </w:rPr>
      </w:pPr>
      <w:r w:rsidRPr="007744BB">
        <w:rPr>
          <w:rFonts w:ascii="Times New Roman" w:hAnsi="Times New Roman" w:cs="Times New Roman"/>
          <w:color w:val="000000"/>
          <w:lang w:val="en-US"/>
        </w:rPr>
        <w:t>It is the dest</w:t>
      </w:r>
      <w:r w:rsidR="00FA5C6C" w:rsidRPr="007744BB">
        <w:rPr>
          <w:rFonts w:ascii="Times New Roman" w:hAnsi="Times New Roman" w:cs="Times New Roman"/>
          <w:color w:val="000000"/>
          <w:lang w:val="en-US"/>
        </w:rPr>
        <w:t xml:space="preserve">ruction of intimate human relationships </w:t>
      </w:r>
      <w:r w:rsidRPr="007744BB">
        <w:rPr>
          <w:rFonts w:ascii="Times New Roman" w:hAnsi="Times New Roman" w:cs="Times New Roman"/>
          <w:color w:val="000000"/>
          <w:lang w:val="en-US"/>
        </w:rPr>
        <w:t>that becomes the</w:t>
      </w:r>
      <w:r w:rsidR="00FA5C6C" w:rsidRPr="007744BB">
        <w:rPr>
          <w:rFonts w:ascii="Times New Roman" w:hAnsi="Times New Roman" w:cs="Times New Roman"/>
          <w:color w:val="000000"/>
          <w:lang w:val="en-US"/>
        </w:rPr>
        <w:t xml:space="preserve"> key theme, </w:t>
      </w:r>
      <w:r w:rsidR="00922636" w:rsidRPr="007744BB">
        <w:rPr>
          <w:rFonts w:ascii="Times New Roman" w:hAnsi="Times New Roman" w:cs="Times New Roman"/>
          <w:color w:val="000000"/>
          <w:lang w:val="en-US"/>
        </w:rPr>
        <w:t xml:space="preserve">as </w:t>
      </w:r>
      <w:r w:rsidR="004A7A33" w:rsidRPr="007744BB">
        <w:rPr>
          <w:rFonts w:ascii="Times New Roman" w:hAnsi="Times New Roman" w:cs="Times New Roman"/>
          <w:color w:val="000000"/>
          <w:lang w:val="en-US"/>
        </w:rPr>
        <w:t>Joe</w:t>
      </w:r>
      <w:r w:rsidR="006C7D1F" w:rsidRPr="007744BB">
        <w:rPr>
          <w:rFonts w:ascii="Times New Roman" w:hAnsi="Times New Roman" w:cs="Times New Roman"/>
          <w:color w:val="000000"/>
          <w:lang w:val="en-US"/>
        </w:rPr>
        <w:t xml:space="preserve">’s ambition drives him to place conformity to social convention ahead of his own inner feelings.  </w:t>
      </w:r>
      <w:r w:rsidR="005B235D" w:rsidRPr="007744BB">
        <w:rPr>
          <w:rFonts w:ascii="Times New Roman" w:hAnsi="Times New Roman" w:cs="Times New Roman"/>
          <w:color w:val="000000"/>
          <w:lang w:val="en-US"/>
        </w:rPr>
        <w:t xml:space="preserve">He is in love with Alice </w:t>
      </w:r>
      <w:proofErr w:type="spellStart"/>
      <w:r w:rsidR="005B235D" w:rsidRPr="007744BB">
        <w:rPr>
          <w:rFonts w:ascii="Times New Roman" w:hAnsi="Times New Roman" w:cs="Times New Roman"/>
          <w:color w:val="000000"/>
          <w:lang w:val="en-US"/>
        </w:rPr>
        <w:t>Aisgill</w:t>
      </w:r>
      <w:proofErr w:type="spellEnd"/>
      <w:r w:rsidR="005B235D" w:rsidRPr="007744BB">
        <w:rPr>
          <w:rFonts w:ascii="Times New Roman" w:hAnsi="Times New Roman" w:cs="Times New Roman"/>
          <w:color w:val="000000"/>
          <w:lang w:val="en-US"/>
        </w:rPr>
        <w:t>, a</w:t>
      </w:r>
      <w:r w:rsidR="00246908" w:rsidRPr="007744BB">
        <w:rPr>
          <w:rFonts w:ascii="Times New Roman" w:hAnsi="Times New Roman" w:cs="Times New Roman"/>
          <w:color w:val="000000"/>
          <w:lang w:val="en-US"/>
        </w:rPr>
        <w:t xml:space="preserve">n older, </w:t>
      </w:r>
      <w:r w:rsidR="005B235D" w:rsidRPr="007744BB">
        <w:rPr>
          <w:rFonts w:ascii="Times New Roman" w:hAnsi="Times New Roman" w:cs="Times New Roman"/>
          <w:color w:val="000000"/>
          <w:lang w:val="en-US"/>
        </w:rPr>
        <w:t>unhappily married woman</w:t>
      </w:r>
      <w:r w:rsidR="008F39B6" w:rsidRPr="007744BB">
        <w:rPr>
          <w:rFonts w:ascii="Times New Roman" w:hAnsi="Times New Roman" w:cs="Times New Roman"/>
          <w:color w:val="000000"/>
          <w:lang w:val="en-US"/>
        </w:rPr>
        <w:t>,</w:t>
      </w:r>
      <w:r w:rsidR="00376A77" w:rsidRPr="007744BB">
        <w:rPr>
          <w:rFonts w:ascii="Times New Roman" w:hAnsi="Times New Roman" w:cs="Times New Roman"/>
          <w:color w:val="000000"/>
          <w:lang w:val="en-US"/>
        </w:rPr>
        <w:t xml:space="preserve"> </w:t>
      </w:r>
      <w:r w:rsidR="005B235D" w:rsidRPr="007744BB">
        <w:rPr>
          <w:rFonts w:ascii="Times New Roman" w:hAnsi="Times New Roman" w:cs="Times New Roman"/>
          <w:color w:val="000000"/>
          <w:lang w:val="en-US"/>
        </w:rPr>
        <w:t xml:space="preserve">but courts Susan, the daughter of the </w:t>
      </w:r>
      <w:r w:rsidR="00376A77" w:rsidRPr="007744BB">
        <w:rPr>
          <w:rFonts w:ascii="Times New Roman" w:hAnsi="Times New Roman" w:cs="Times New Roman"/>
          <w:color w:val="000000"/>
          <w:lang w:val="en-US"/>
        </w:rPr>
        <w:t xml:space="preserve">millionaire </w:t>
      </w:r>
      <w:r w:rsidR="005B235D" w:rsidRPr="007744BB">
        <w:rPr>
          <w:rFonts w:ascii="Times New Roman" w:hAnsi="Times New Roman" w:cs="Times New Roman"/>
          <w:color w:val="000000"/>
          <w:lang w:val="en-US"/>
        </w:rPr>
        <w:t xml:space="preserve">industrialist </w:t>
      </w:r>
      <w:proofErr w:type="spellStart"/>
      <w:r w:rsidR="005B235D" w:rsidRPr="007744BB">
        <w:rPr>
          <w:rFonts w:ascii="Times New Roman" w:hAnsi="Times New Roman" w:cs="Times New Roman"/>
          <w:color w:val="000000"/>
          <w:lang w:val="en-US"/>
        </w:rPr>
        <w:t>Mr</w:t>
      </w:r>
      <w:proofErr w:type="spellEnd"/>
      <w:r w:rsidR="005B235D" w:rsidRPr="007744BB">
        <w:rPr>
          <w:rFonts w:ascii="Times New Roman" w:hAnsi="Times New Roman" w:cs="Times New Roman"/>
          <w:color w:val="000000"/>
          <w:lang w:val="en-US"/>
        </w:rPr>
        <w:t xml:space="preserve"> Brown, the most powerful man in the </w:t>
      </w:r>
      <w:r w:rsidR="008F39B6" w:rsidRPr="007744BB">
        <w:rPr>
          <w:rFonts w:ascii="Times New Roman" w:hAnsi="Times New Roman" w:cs="Times New Roman"/>
          <w:color w:val="000000"/>
          <w:lang w:val="en-US"/>
        </w:rPr>
        <w:t>provincial</w:t>
      </w:r>
      <w:r w:rsidR="005B235D" w:rsidRPr="007744BB">
        <w:rPr>
          <w:rFonts w:ascii="Times New Roman" w:hAnsi="Times New Roman" w:cs="Times New Roman"/>
          <w:color w:val="000000"/>
          <w:lang w:val="en-US"/>
        </w:rPr>
        <w:t xml:space="preserve"> town </w:t>
      </w:r>
      <w:r w:rsidR="008F39B6" w:rsidRPr="007744BB">
        <w:rPr>
          <w:rFonts w:ascii="Times New Roman" w:hAnsi="Times New Roman" w:cs="Times New Roman"/>
          <w:color w:val="000000"/>
          <w:lang w:val="en-US"/>
        </w:rPr>
        <w:t xml:space="preserve">of </w:t>
      </w:r>
      <w:proofErr w:type="spellStart"/>
      <w:r w:rsidR="008F39B6" w:rsidRPr="007744BB">
        <w:rPr>
          <w:rFonts w:ascii="Times New Roman" w:hAnsi="Times New Roman" w:cs="Times New Roman"/>
          <w:color w:val="000000"/>
          <w:lang w:val="en-US"/>
        </w:rPr>
        <w:t>Warnley</w:t>
      </w:r>
      <w:proofErr w:type="spellEnd"/>
      <w:r w:rsidR="008F39B6" w:rsidRPr="007744BB">
        <w:rPr>
          <w:rFonts w:ascii="Times New Roman" w:hAnsi="Times New Roman" w:cs="Times New Roman"/>
          <w:color w:val="000000"/>
          <w:lang w:val="en-US"/>
        </w:rPr>
        <w:t xml:space="preserve"> </w:t>
      </w:r>
      <w:r w:rsidR="005B235D" w:rsidRPr="007744BB">
        <w:rPr>
          <w:rFonts w:ascii="Times New Roman" w:hAnsi="Times New Roman" w:cs="Times New Roman"/>
          <w:color w:val="000000"/>
          <w:lang w:val="en-US"/>
        </w:rPr>
        <w:t xml:space="preserve">where the drama is set. </w:t>
      </w:r>
      <w:r w:rsidR="00246908" w:rsidRPr="007744BB">
        <w:rPr>
          <w:rFonts w:ascii="Times New Roman" w:hAnsi="Times New Roman" w:cs="Times New Roman"/>
          <w:color w:val="000000"/>
          <w:lang w:val="en-US"/>
        </w:rPr>
        <w:t>In his pursuit of Susan,</w:t>
      </w:r>
      <w:r w:rsidR="00052D6E" w:rsidRPr="007744BB">
        <w:rPr>
          <w:rFonts w:ascii="Times New Roman" w:hAnsi="Times New Roman" w:cs="Times New Roman"/>
          <w:color w:val="000000"/>
          <w:lang w:val="en-US"/>
        </w:rPr>
        <w:t> </w:t>
      </w:r>
      <w:r w:rsidR="00967DC3" w:rsidRPr="007744BB">
        <w:rPr>
          <w:rFonts w:ascii="Times New Roman" w:hAnsi="Times New Roman" w:cs="Times New Roman"/>
          <w:color w:val="000000"/>
          <w:lang w:val="en-US"/>
        </w:rPr>
        <w:t>Joe puts on</w:t>
      </w:r>
      <w:proofErr w:type="gramStart"/>
      <w:r w:rsidR="00967DC3" w:rsidRPr="007744BB">
        <w:rPr>
          <w:rFonts w:ascii="Times New Roman" w:hAnsi="Times New Roman" w:cs="Times New Roman"/>
          <w:color w:val="000000"/>
          <w:lang w:val="en-US"/>
        </w:rPr>
        <w:t>  a</w:t>
      </w:r>
      <w:proofErr w:type="gramEnd"/>
      <w:r w:rsidR="00967DC3" w:rsidRPr="007744BB">
        <w:rPr>
          <w:rFonts w:ascii="Times New Roman" w:hAnsi="Times New Roman" w:cs="Times New Roman"/>
          <w:color w:val="000000"/>
          <w:lang w:val="en-US"/>
        </w:rPr>
        <w:t xml:space="preserve"> </w:t>
      </w:r>
      <w:proofErr w:type="spellStart"/>
      <w:r w:rsidR="00967DC3" w:rsidRPr="007744BB">
        <w:rPr>
          <w:rFonts w:ascii="Times New Roman" w:hAnsi="Times New Roman" w:cs="Times New Roman"/>
          <w:color w:val="000000"/>
          <w:lang w:val="en-US"/>
        </w:rPr>
        <w:t>preten</w:t>
      </w:r>
      <w:r w:rsidRPr="007744BB">
        <w:rPr>
          <w:rFonts w:ascii="Times New Roman" w:hAnsi="Times New Roman" w:cs="Times New Roman"/>
          <w:color w:val="000000"/>
          <w:lang w:val="en-US"/>
        </w:rPr>
        <w:t>c</w:t>
      </w:r>
      <w:r w:rsidR="00246908" w:rsidRPr="007744BB">
        <w:rPr>
          <w:rFonts w:ascii="Times New Roman" w:hAnsi="Times New Roman" w:cs="Times New Roman"/>
          <w:color w:val="000000"/>
          <w:lang w:val="en-US"/>
        </w:rPr>
        <w:t>e</w:t>
      </w:r>
      <w:proofErr w:type="spellEnd"/>
      <w:r w:rsidR="00246908" w:rsidRPr="007744BB">
        <w:rPr>
          <w:rFonts w:ascii="Times New Roman" w:hAnsi="Times New Roman" w:cs="Times New Roman"/>
          <w:color w:val="000000"/>
          <w:lang w:val="en-US"/>
        </w:rPr>
        <w:t> of a love that he does not feel</w:t>
      </w:r>
      <w:r w:rsidR="00B615A6" w:rsidRPr="007744BB">
        <w:rPr>
          <w:rFonts w:ascii="Times New Roman" w:hAnsi="Times New Roman" w:cs="Times New Roman"/>
          <w:color w:val="000000"/>
          <w:lang w:val="en-US"/>
        </w:rPr>
        <w:t>. B</w:t>
      </w:r>
      <w:r w:rsidR="00246908" w:rsidRPr="007744BB">
        <w:rPr>
          <w:rFonts w:ascii="Times New Roman" w:hAnsi="Times New Roman" w:cs="Times New Roman"/>
          <w:color w:val="000000"/>
          <w:lang w:val="en-US"/>
        </w:rPr>
        <w:t>ut with Alice, the boundary between exterior and interior is removed: he doesn’t have to act; he can be himself. </w:t>
      </w:r>
    </w:p>
    <w:p w14:paraId="110AC5C5" w14:textId="1466D926" w:rsidR="007E154A" w:rsidRPr="007744BB" w:rsidRDefault="00FA5C6C" w:rsidP="007744BB">
      <w:pPr>
        <w:widowControl w:val="0"/>
        <w:autoSpaceDE w:val="0"/>
        <w:autoSpaceDN w:val="0"/>
        <w:adjustRightInd w:val="0"/>
        <w:spacing w:line="276" w:lineRule="auto"/>
        <w:ind w:left="720" w:right="-1350" w:firstLine="1004"/>
        <w:rPr>
          <w:rFonts w:ascii="Times New Roman" w:hAnsi="Times New Roman" w:cs="Times New Roman"/>
          <w:color w:val="000000"/>
          <w:lang w:val="en-US"/>
        </w:rPr>
      </w:pPr>
      <w:r w:rsidRPr="007744BB">
        <w:rPr>
          <w:rFonts w:ascii="Times New Roman" w:hAnsi="Times New Roman" w:cs="Times New Roman"/>
          <w:color w:val="000000"/>
          <w:lang w:val="en-US"/>
        </w:rPr>
        <w:t xml:space="preserve">In what becomes a dark, Faustian tale, </w:t>
      </w:r>
      <w:r w:rsidR="00FB3AAF" w:rsidRPr="007744BB">
        <w:rPr>
          <w:rFonts w:ascii="Times New Roman" w:hAnsi="Times New Roman" w:cs="Times New Roman"/>
          <w:color w:val="000000"/>
          <w:lang w:val="en-US"/>
        </w:rPr>
        <w:t xml:space="preserve">the </w:t>
      </w:r>
      <w:r w:rsidRPr="007744BB">
        <w:rPr>
          <w:rFonts w:ascii="Times New Roman" w:hAnsi="Times New Roman" w:cs="Times New Roman"/>
          <w:color w:val="000000"/>
          <w:lang w:val="en-US"/>
        </w:rPr>
        <w:t>emotional honesty</w:t>
      </w:r>
      <w:r w:rsidR="00FB3AAF" w:rsidRPr="007744BB">
        <w:rPr>
          <w:rFonts w:ascii="Times New Roman" w:hAnsi="Times New Roman" w:cs="Times New Roman"/>
          <w:color w:val="000000"/>
          <w:lang w:val="en-US"/>
        </w:rPr>
        <w:t xml:space="preserve"> that Alice taught him</w:t>
      </w:r>
      <w:r w:rsidRPr="007744BB">
        <w:rPr>
          <w:rFonts w:ascii="Times New Roman" w:hAnsi="Times New Roman" w:cs="Times New Roman"/>
          <w:color w:val="000000"/>
          <w:lang w:val="en-US"/>
        </w:rPr>
        <w:t xml:space="preserve"> is sacrificed to Mammon, as Joe opts for the material advantages of marriage to </w:t>
      </w:r>
      <w:r w:rsidR="00F92976" w:rsidRPr="007744BB">
        <w:rPr>
          <w:rFonts w:ascii="Times New Roman" w:hAnsi="Times New Roman" w:cs="Times New Roman"/>
          <w:color w:val="000000"/>
          <w:lang w:val="en-US"/>
        </w:rPr>
        <w:t>Susan</w:t>
      </w:r>
      <w:r w:rsidRPr="007744BB">
        <w:rPr>
          <w:rFonts w:ascii="Times New Roman" w:hAnsi="Times New Roman" w:cs="Times New Roman"/>
          <w:color w:val="000000"/>
          <w:lang w:val="en-US"/>
        </w:rPr>
        <w:t xml:space="preserve"> rather than fight for a relationship </w:t>
      </w:r>
      <w:r w:rsidR="00F92976" w:rsidRPr="007744BB">
        <w:rPr>
          <w:rFonts w:ascii="Times New Roman" w:hAnsi="Times New Roman" w:cs="Times New Roman"/>
          <w:color w:val="000000"/>
          <w:lang w:val="en-US"/>
        </w:rPr>
        <w:t>that is encumbered in so many practical difficulties. “You’re a timid soul, aren’t you, Joe?” Alice reproaches him during their final parting. “These people at the top. They are the same as everybody else. But you had it inside of you to be so much bigger than any of them. You just had to be yourself.”</w:t>
      </w:r>
    </w:p>
    <w:p w14:paraId="7BEDB97F" w14:textId="0FDBE03E" w:rsidR="007E154A" w:rsidRPr="007744BB" w:rsidRDefault="00686038" w:rsidP="007744BB">
      <w:pPr>
        <w:widowControl w:val="0"/>
        <w:autoSpaceDE w:val="0"/>
        <w:autoSpaceDN w:val="0"/>
        <w:adjustRightInd w:val="0"/>
        <w:spacing w:line="276" w:lineRule="auto"/>
        <w:ind w:left="720" w:right="-1350" w:firstLine="1004"/>
        <w:rPr>
          <w:rFonts w:ascii="Times New Roman" w:hAnsi="Times New Roman" w:cs="Times New Roman"/>
          <w:color w:val="000000"/>
          <w:lang w:val="en-US"/>
        </w:rPr>
      </w:pPr>
      <w:r w:rsidRPr="007744BB">
        <w:rPr>
          <w:rFonts w:ascii="Times New Roman" w:hAnsi="Times New Roman" w:cs="Times New Roman"/>
          <w:color w:val="000000"/>
          <w:lang w:val="en-US"/>
        </w:rPr>
        <w:t xml:space="preserve">In laying bare the mechanism of </w:t>
      </w:r>
      <w:r w:rsidR="009923E5" w:rsidRPr="007744BB">
        <w:rPr>
          <w:rFonts w:ascii="Times New Roman" w:hAnsi="Times New Roman" w:cs="Times New Roman"/>
          <w:color w:val="000000"/>
          <w:lang w:val="en-US"/>
        </w:rPr>
        <w:t xml:space="preserve">self-interest and </w:t>
      </w:r>
      <w:r w:rsidRPr="007744BB">
        <w:rPr>
          <w:rFonts w:ascii="Times New Roman" w:hAnsi="Times New Roman" w:cs="Times New Roman"/>
          <w:color w:val="000000"/>
          <w:lang w:val="en-US"/>
        </w:rPr>
        <w:t xml:space="preserve">emotional </w:t>
      </w:r>
      <w:r w:rsidR="009923E5" w:rsidRPr="007744BB">
        <w:rPr>
          <w:rFonts w:ascii="Times New Roman" w:hAnsi="Times New Roman" w:cs="Times New Roman"/>
          <w:color w:val="000000"/>
          <w:lang w:val="en-US"/>
        </w:rPr>
        <w:t>decei</w:t>
      </w:r>
      <w:r w:rsidR="00824800" w:rsidRPr="007744BB">
        <w:rPr>
          <w:rFonts w:ascii="Times New Roman" w:hAnsi="Times New Roman" w:cs="Times New Roman"/>
          <w:color w:val="000000"/>
          <w:lang w:val="en-US"/>
        </w:rPr>
        <w:t>t</w:t>
      </w:r>
      <w:r w:rsidRPr="007744BB">
        <w:rPr>
          <w:rFonts w:ascii="Times New Roman" w:hAnsi="Times New Roman" w:cs="Times New Roman"/>
          <w:color w:val="000000"/>
          <w:lang w:val="en-US"/>
        </w:rPr>
        <w:t xml:space="preserve"> that </w:t>
      </w:r>
      <w:r w:rsidR="00824800" w:rsidRPr="007744BB">
        <w:rPr>
          <w:rFonts w:ascii="Times New Roman" w:hAnsi="Times New Roman" w:cs="Times New Roman"/>
          <w:color w:val="000000"/>
          <w:lang w:val="en-US"/>
        </w:rPr>
        <w:t>causes</w:t>
      </w:r>
      <w:r w:rsidRPr="007744BB">
        <w:rPr>
          <w:rFonts w:ascii="Times New Roman" w:hAnsi="Times New Roman" w:cs="Times New Roman"/>
          <w:color w:val="000000"/>
          <w:lang w:val="en-US"/>
        </w:rPr>
        <w:t xml:space="preserve"> Joe </w:t>
      </w:r>
      <w:r w:rsidR="00824800" w:rsidRPr="007744BB">
        <w:rPr>
          <w:rFonts w:ascii="Times New Roman" w:hAnsi="Times New Roman" w:cs="Times New Roman"/>
          <w:color w:val="000000"/>
          <w:lang w:val="en-US"/>
        </w:rPr>
        <w:t xml:space="preserve">to </w:t>
      </w:r>
      <w:r w:rsidR="009923E5" w:rsidRPr="007744BB">
        <w:rPr>
          <w:rFonts w:ascii="Times New Roman" w:hAnsi="Times New Roman" w:cs="Times New Roman"/>
          <w:color w:val="000000"/>
          <w:lang w:val="en-US"/>
        </w:rPr>
        <w:t>opt for</w:t>
      </w:r>
      <w:r w:rsidRPr="007744BB">
        <w:rPr>
          <w:rFonts w:ascii="Times New Roman" w:hAnsi="Times New Roman" w:cs="Times New Roman"/>
          <w:color w:val="000000"/>
          <w:lang w:val="en-US"/>
        </w:rPr>
        <w:t xml:space="preserve"> bourgeois propriety, the film bleak</w:t>
      </w:r>
      <w:r w:rsidR="00824800" w:rsidRPr="007744BB">
        <w:rPr>
          <w:rFonts w:ascii="Times New Roman" w:hAnsi="Times New Roman" w:cs="Times New Roman"/>
          <w:color w:val="000000"/>
          <w:lang w:val="en-US"/>
        </w:rPr>
        <w:t xml:space="preserve">ly </w:t>
      </w:r>
      <w:r w:rsidR="00064E0F" w:rsidRPr="007744BB">
        <w:rPr>
          <w:rFonts w:ascii="Times New Roman" w:hAnsi="Times New Roman" w:cs="Times New Roman"/>
          <w:color w:val="000000"/>
          <w:lang w:val="en-US"/>
        </w:rPr>
        <w:t xml:space="preserve">suggests </w:t>
      </w:r>
      <w:r w:rsidR="00824800" w:rsidRPr="007744BB">
        <w:rPr>
          <w:rFonts w:ascii="Times New Roman" w:hAnsi="Times New Roman" w:cs="Times New Roman"/>
          <w:color w:val="000000"/>
          <w:lang w:val="en-US"/>
        </w:rPr>
        <w:t>that it is the usual</w:t>
      </w:r>
      <w:r w:rsidR="00260B90" w:rsidRPr="007744BB">
        <w:rPr>
          <w:rFonts w:ascii="Times New Roman" w:hAnsi="Times New Roman" w:cs="Times New Roman"/>
          <w:color w:val="000000"/>
          <w:lang w:val="en-US"/>
        </w:rPr>
        <w:t xml:space="preserve"> </w:t>
      </w:r>
      <w:r w:rsidR="00824800" w:rsidRPr="007744BB">
        <w:rPr>
          <w:rFonts w:ascii="Times New Roman" w:hAnsi="Times New Roman" w:cs="Times New Roman"/>
          <w:color w:val="000000"/>
          <w:lang w:val="en-US"/>
        </w:rPr>
        <w:t xml:space="preserve">way </w:t>
      </w:r>
      <w:r w:rsidR="00542101" w:rsidRPr="007744BB">
        <w:rPr>
          <w:rFonts w:ascii="Times New Roman" w:hAnsi="Times New Roman" w:cs="Times New Roman"/>
          <w:color w:val="000000"/>
          <w:lang w:val="en-US"/>
        </w:rPr>
        <w:t xml:space="preserve">of the </w:t>
      </w:r>
      <w:r w:rsidR="00260B90" w:rsidRPr="007744BB">
        <w:rPr>
          <w:rFonts w:ascii="Times New Roman" w:hAnsi="Times New Roman" w:cs="Times New Roman"/>
          <w:color w:val="000000"/>
          <w:lang w:val="en-US"/>
        </w:rPr>
        <w:t>world</w:t>
      </w:r>
      <w:r w:rsidRPr="007744BB">
        <w:rPr>
          <w:rFonts w:ascii="Times New Roman" w:hAnsi="Times New Roman" w:cs="Times New Roman"/>
          <w:color w:val="000000"/>
          <w:lang w:val="en-US"/>
        </w:rPr>
        <w:t xml:space="preserve">. </w:t>
      </w:r>
      <w:r w:rsidR="00052D6E" w:rsidRPr="007744BB">
        <w:rPr>
          <w:rFonts w:ascii="Times New Roman" w:hAnsi="Times New Roman" w:cs="Times New Roman"/>
          <w:color w:val="000000"/>
          <w:lang w:val="en-US"/>
        </w:rPr>
        <w:t>Susan’</w:t>
      </w:r>
      <w:r w:rsidRPr="007744BB">
        <w:rPr>
          <w:rFonts w:ascii="Times New Roman" w:hAnsi="Times New Roman" w:cs="Times New Roman"/>
          <w:color w:val="000000"/>
          <w:lang w:val="en-US"/>
        </w:rPr>
        <w:t xml:space="preserve">s father, the millionaire </w:t>
      </w:r>
      <w:proofErr w:type="spellStart"/>
      <w:r w:rsidRPr="007744BB">
        <w:rPr>
          <w:rFonts w:ascii="Times New Roman" w:hAnsi="Times New Roman" w:cs="Times New Roman"/>
          <w:color w:val="000000"/>
          <w:lang w:val="en-US"/>
        </w:rPr>
        <w:t>Mr</w:t>
      </w:r>
      <w:proofErr w:type="spellEnd"/>
      <w:r w:rsidRPr="007744BB">
        <w:rPr>
          <w:rFonts w:ascii="Times New Roman" w:hAnsi="Times New Roman" w:cs="Times New Roman"/>
          <w:color w:val="000000"/>
          <w:lang w:val="en-US"/>
        </w:rPr>
        <w:t xml:space="preserve"> Brown, started ou</w:t>
      </w:r>
      <w:r w:rsidR="00095707" w:rsidRPr="007744BB">
        <w:rPr>
          <w:rFonts w:ascii="Times New Roman" w:hAnsi="Times New Roman" w:cs="Times New Roman"/>
          <w:color w:val="000000"/>
          <w:lang w:val="en-US"/>
        </w:rPr>
        <w:t>t as a young, ambitious working-</w:t>
      </w:r>
      <w:r w:rsidRPr="007744BB">
        <w:rPr>
          <w:rFonts w:ascii="Times New Roman" w:hAnsi="Times New Roman" w:cs="Times New Roman"/>
          <w:color w:val="000000"/>
          <w:lang w:val="en-US"/>
        </w:rPr>
        <w:t xml:space="preserve">class man rather like Joe. </w:t>
      </w:r>
      <w:r w:rsidR="00962923" w:rsidRPr="007744BB">
        <w:rPr>
          <w:rFonts w:ascii="Times New Roman" w:hAnsi="Times New Roman" w:cs="Times New Roman"/>
          <w:color w:val="000000"/>
          <w:lang w:val="en-US"/>
        </w:rPr>
        <w:t xml:space="preserve">They share the same energy, persistence and pragmatic ruthlessness.  </w:t>
      </w:r>
      <w:r w:rsidR="002C7F78" w:rsidRPr="007744BB">
        <w:rPr>
          <w:rFonts w:ascii="Times New Roman" w:hAnsi="Times New Roman" w:cs="Times New Roman"/>
          <w:color w:val="000000"/>
          <w:lang w:val="en-US"/>
        </w:rPr>
        <w:t>I</w:t>
      </w:r>
      <w:r w:rsidR="00962923" w:rsidRPr="007744BB">
        <w:rPr>
          <w:rFonts w:ascii="Times New Roman" w:hAnsi="Times New Roman" w:cs="Times New Roman"/>
          <w:color w:val="000000"/>
          <w:lang w:val="en-US"/>
        </w:rPr>
        <w:t xml:space="preserve">f it is Joe’s readiness to put ambition before sentiment that brings them into the same family, it </w:t>
      </w:r>
      <w:r w:rsidR="00824800" w:rsidRPr="007744BB">
        <w:rPr>
          <w:rFonts w:ascii="Times New Roman" w:hAnsi="Times New Roman" w:cs="Times New Roman"/>
          <w:color w:val="000000"/>
          <w:lang w:val="en-US"/>
        </w:rPr>
        <w:t xml:space="preserve">is clear that </w:t>
      </w:r>
      <w:proofErr w:type="spellStart"/>
      <w:r w:rsidR="00824800" w:rsidRPr="007744BB">
        <w:rPr>
          <w:rFonts w:ascii="Times New Roman" w:hAnsi="Times New Roman" w:cs="Times New Roman"/>
          <w:color w:val="000000"/>
          <w:lang w:val="en-US"/>
        </w:rPr>
        <w:t>Mr</w:t>
      </w:r>
      <w:proofErr w:type="spellEnd"/>
      <w:r w:rsidR="00824800" w:rsidRPr="007744BB">
        <w:rPr>
          <w:rFonts w:ascii="Times New Roman" w:hAnsi="Times New Roman" w:cs="Times New Roman"/>
          <w:color w:val="000000"/>
          <w:lang w:val="en-US"/>
        </w:rPr>
        <w:t xml:space="preserve"> Brown long ago followed the same path. T</w:t>
      </w:r>
      <w:r w:rsidR="00962923" w:rsidRPr="007744BB">
        <w:rPr>
          <w:rFonts w:ascii="Times New Roman" w:hAnsi="Times New Roman" w:cs="Times New Roman"/>
          <w:color w:val="000000"/>
          <w:lang w:val="en-US"/>
        </w:rPr>
        <w:t xml:space="preserve">he icy coldness of </w:t>
      </w:r>
      <w:r w:rsidR="00824800" w:rsidRPr="007744BB">
        <w:rPr>
          <w:rFonts w:ascii="Times New Roman" w:hAnsi="Times New Roman" w:cs="Times New Roman"/>
          <w:color w:val="000000"/>
          <w:lang w:val="en-US"/>
        </w:rPr>
        <w:t xml:space="preserve">his wife offers some evidence: if </w:t>
      </w:r>
      <w:proofErr w:type="spellStart"/>
      <w:r w:rsidRPr="007744BB">
        <w:rPr>
          <w:rFonts w:ascii="Times New Roman" w:hAnsi="Times New Roman" w:cs="Times New Roman"/>
          <w:color w:val="000000"/>
          <w:lang w:val="en-US"/>
        </w:rPr>
        <w:t>Mrs</w:t>
      </w:r>
      <w:proofErr w:type="spellEnd"/>
      <w:r w:rsidRPr="007744BB">
        <w:rPr>
          <w:rFonts w:ascii="Times New Roman" w:hAnsi="Times New Roman" w:cs="Times New Roman"/>
          <w:color w:val="000000"/>
          <w:lang w:val="en-US"/>
        </w:rPr>
        <w:t xml:space="preserve"> Brown ever loved </w:t>
      </w:r>
      <w:proofErr w:type="spellStart"/>
      <w:r w:rsidRPr="007744BB">
        <w:rPr>
          <w:rFonts w:ascii="Times New Roman" w:hAnsi="Times New Roman" w:cs="Times New Roman"/>
          <w:color w:val="000000"/>
          <w:lang w:val="en-US"/>
        </w:rPr>
        <w:t>Mr</w:t>
      </w:r>
      <w:proofErr w:type="spellEnd"/>
      <w:r w:rsidRPr="007744BB">
        <w:rPr>
          <w:rFonts w:ascii="Times New Roman" w:hAnsi="Times New Roman" w:cs="Times New Roman"/>
          <w:color w:val="000000"/>
          <w:lang w:val="en-US"/>
        </w:rPr>
        <w:t xml:space="preserve"> Brown, it is hard to escape the impression that such feeling long ago gave way to disillusionment, so that now, as her daughter </w:t>
      </w:r>
      <w:r w:rsidR="00824800" w:rsidRPr="007744BB">
        <w:rPr>
          <w:rFonts w:ascii="Times New Roman" w:hAnsi="Times New Roman" w:cs="Times New Roman"/>
          <w:color w:val="000000"/>
          <w:lang w:val="en-US"/>
        </w:rPr>
        <w:t>marries Joe</w:t>
      </w:r>
      <w:r w:rsidRPr="007744BB">
        <w:rPr>
          <w:rFonts w:ascii="Times New Roman" w:hAnsi="Times New Roman" w:cs="Times New Roman"/>
          <w:color w:val="000000"/>
          <w:lang w:val="en-US"/>
        </w:rPr>
        <w:t xml:space="preserve">, the only values left to defend are those of social </w:t>
      </w:r>
      <w:r w:rsidR="002C7F78" w:rsidRPr="007744BB">
        <w:rPr>
          <w:rFonts w:ascii="Times New Roman" w:hAnsi="Times New Roman" w:cs="Times New Roman"/>
          <w:color w:val="000000"/>
          <w:lang w:val="en-US"/>
        </w:rPr>
        <w:t>respectability</w:t>
      </w:r>
      <w:r w:rsidRPr="007744BB">
        <w:rPr>
          <w:rFonts w:ascii="Times New Roman" w:hAnsi="Times New Roman" w:cs="Times New Roman"/>
          <w:color w:val="000000"/>
          <w:lang w:val="en-US"/>
        </w:rPr>
        <w:t>.</w:t>
      </w:r>
    </w:p>
    <w:p w14:paraId="52D59284" w14:textId="4F1D0100" w:rsidR="00BD40BE" w:rsidRPr="007744BB" w:rsidRDefault="00824800" w:rsidP="007744BB">
      <w:pPr>
        <w:widowControl w:val="0"/>
        <w:autoSpaceDE w:val="0"/>
        <w:autoSpaceDN w:val="0"/>
        <w:adjustRightInd w:val="0"/>
        <w:spacing w:line="276" w:lineRule="auto"/>
        <w:ind w:left="720" w:right="-1350" w:firstLine="1004"/>
        <w:rPr>
          <w:rFonts w:ascii="Times New Roman" w:hAnsi="Times New Roman" w:cs="Times New Roman"/>
          <w:color w:val="000000"/>
          <w:lang w:val="en-US"/>
        </w:rPr>
      </w:pPr>
      <w:r w:rsidRPr="007744BB">
        <w:rPr>
          <w:rFonts w:ascii="Times New Roman" w:hAnsi="Times New Roman" w:cs="Times New Roman"/>
          <w:i/>
          <w:color w:val="000000"/>
          <w:lang w:val="en-US"/>
        </w:rPr>
        <w:t>‘To thine own self be true…’</w:t>
      </w:r>
      <w:r w:rsidR="00BD40BE" w:rsidRPr="007744BB">
        <w:rPr>
          <w:rFonts w:ascii="Times New Roman" w:hAnsi="Times New Roman" w:cs="Times New Roman"/>
          <w:color w:val="000000"/>
          <w:lang w:val="en-US"/>
        </w:rPr>
        <w:t xml:space="preserve"> By daring to take an uncompromising look behind the façade of exterior appearances, </w:t>
      </w:r>
      <w:r w:rsidR="00BD40BE" w:rsidRPr="007744BB">
        <w:rPr>
          <w:rFonts w:ascii="Times New Roman" w:hAnsi="Times New Roman" w:cs="Times New Roman"/>
          <w:i/>
          <w:color w:val="000000"/>
          <w:lang w:val="en-US"/>
        </w:rPr>
        <w:t>Room at the Top</w:t>
      </w:r>
      <w:r w:rsidR="005C2B62" w:rsidRPr="007744BB">
        <w:rPr>
          <w:rFonts w:ascii="Times New Roman" w:hAnsi="Times New Roman" w:cs="Times New Roman"/>
          <w:color w:val="000000"/>
          <w:lang w:val="en-US"/>
        </w:rPr>
        <w:t xml:space="preserve"> – </w:t>
      </w:r>
      <w:r w:rsidR="009473CB" w:rsidRPr="007744BB">
        <w:rPr>
          <w:rFonts w:ascii="Times New Roman" w:hAnsi="Times New Roman" w:cs="Times New Roman"/>
          <w:color w:val="000000"/>
          <w:lang w:val="en-US"/>
        </w:rPr>
        <w:t xml:space="preserve">succeeding where Joe </w:t>
      </w:r>
      <w:r w:rsidR="005C2B62" w:rsidRPr="007744BB">
        <w:rPr>
          <w:rFonts w:ascii="Times New Roman" w:hAnsi="Times New Roman" w:cs="Times New Roman"/>
          <w:color w:val="000000"/>
          <w:lang w:val="en-US"/>
        </w:rPr>
        <w:t>failed – lived up to this injunction, and, albeit briefly,</w:t>
      </w:r>
      <w:r w:rsidR="009473CB" w:rsidRPr="007744BB">
        <w:rPr>
          <w:rFonts w:ascii="Times New Roman" w:hAnsi="Times New Roman" w:cs="Times New Roman"/>
          <w:color w:val="000000"/>
          <w:lang w:val="en-US"/>
        </w:rPr>
        <w:t xml:space="preserve"> </w:t>
      </w:r>
      <w:r w:rsidR="005C2B62" w:rsidRPr="007744BB">
        <w:rPr>
          <w:rFonts w:ascii="Times New Roman" w:hAnsi="Times New Roman" w:cs="Times New Roman"/>
          <w:color w:val="000000"/>
          <w:lang w:val="en-US"/>
        </w:rPr>
        <w:t>inspired the</w:t>
      </w:r>
      <w:r w:rsidR="009473CB" w:rsidRPr="007744BB">
        <w:rPr>
          <w:rFonts w:ascii="Times New Roman" w:hAnsi="Times New Roman" w:cs="Times New Roman"/>
          <w:color w:val="000000"/>
          <w:lang w:val="en-US"/>
        </w:rPr>
        <w:t xml:space="preserve"> British cinema to hold up a mirror to the reality of people’s lives.</w:t>
      </w:r>
    </w:p>
    <w:p w14:paraId="698EF5EE" w14:textId="77777777" w:rsidR="004C223A" w:rsidRPr="007744BB" w:rsidRDefault="004C223A" w:rsidP="007744BB">
      <w:pPr>
        <w:widowControl w:val="0"/>
        <w:autoSpaceDE w:val="0"/>
        <w:autoSpaceDN w:val="0"/>
        <w:adjustRightInd w:val="0"/>
        <w:spacing w:line="276" w:lineRule="auto"/>
        <w:ind w:left="720" w:right="-1350" w:firstLine="1004"/>
        <w:rPr>
          <w:rFonts w:ascii="Times New Roman" w:hAnsi="Times New Roman" w:cs="Times New Roman"/>
          <w:color w:val="000000"/>
          <w:lang w:val="en-US"/>
        </w:rPr>
      </w:pPr>
    </w:p>
    <w:p w14:paraId="2C7D8DB2" w14:textId="61EE56E3" w:rsidR="004C223A" w:rsidRPr="007744BB" w:rsidRDefault="004C223A" w:rsidP="007744BB">
      <w:pPr>
        <w:widowControl w:val="0"/>
        <w:autoSpaceDE w:val="0"/>
        <w:autoSpaceDN w:val="0"/>
        <w:adjustRightInd w:val="0"/>
        <w:spacing w:line="276" w:lineRule="auto"/>
        <w:ind w:left="720" w:right="-1350" w:firstLine="1004"/>
        <w:rPr>
          <w:rFonts w:ascii="Times New Roman" w:hAnsi="Times New Roman" w:cs="Times New Roman"/>
          <w:color w:val="000000"/>
          <w:lang w:val="en-US"/>
        </w:rPr>
      </w:pPr>
      <w:r w:rsidRPr="007744BB">
        <w:rPr>
          <w:rFonts w:ascii="Times New Roman" w:hAnsi="Times New Roman" w:cs="Times New Roman"/>
          <w:color w:val="000000"/>
          <w:lang w:val="en-US"/>
        </w:rPr>
        <w:tab/>
      </w:r>
      <w:r w:rsidRPr="007744BB">
        <w:rPr>
          <w:rFonts w:ascii="Times New Roman" w:hAnsi="Times New Roman" w:cs="Times New Roman"/>
          <w:color w:val="000000"/>
          <w:lang w:val="en-US"/>
        </w:rPr>
        <w:tab/>
      </w:r>
      <w:r w:rsidRPr="007744BB">
        <w:rPr>
          <w:rFonts w:ascii="Times New Roman" w:hAnsi="Times New Roman" w:cs="Times New Roman"/>
          <w:color w:val="000000"/>
          <w:lang w:val="en-US"/>
        </w:rPr>
        <w:tab/>
      </w:r>
      <w:r w:rsidRPr="007744BB">
        <w:rPr>
          <w:rFonts w:ascii="Times New Roman" w:hAnsi="Times New Roman" w:cs="Times New Roman"/>
          <w:color w:val="000000"/>
          <w:lang w:val="en-US"/>
        </w:rPr>
        <w:tab/>
      </w:r>
      <w:r w:rsidRPr="007744BB">
        <w:rPr>
          <w:rFonts w:ascii="Times New Roman" w:hAnsi="Times New Roman" w:cs="Times New Roman"/>
          <w:color w:val="000000"/>
          <w:lang w:val="en-US"/>
        </w:rPr>
        <w:tab/>
        <w:t>Charles Drazin, 26 April 2017</w:t>
      </w:r>
    </w:p>
    <w:p w14:paraId="61D11CD6" w14:textId="590A7A7A" w:rsidR="00252FA2" w:rsidRPr="007744BB" w:rsidRDefault="00252FA2" w:rsidP="007744BB">
      <w:pPr>
        <w:widowControl w:val="0"/>
        <w:autoSpaceDE w:val="0"/>
        <w:autoSpaceDN w:val="0"/>
        <w:adjustRightInd w:val="0"/>
        <w:spacing w:line="276" w:lineRule="auto"/>
        <w:ind w:right="-1350"/>
        <w:rPr>
          <w:rFonts w:ascii="Times New Roman" w:hAnsi="Times New Roman" w:cs="Times New Roman"/>
          <w:color w:val="000000"/>
          <w:lang w:val="en-US"/>
        </w:rPr>
      </w:pPr>
    </w:p>
    <w:sectPr w:rsidR="00252FA2" w:rsidRPr="007744BB" w:rsidSect="007E55E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33"/>
    <w:rsid w:val="00052D6E"/>
    <w:rsid w:val="00064E0F"/>
    <w:rsid w:val="00095707"/>
    <w:rsid w:val="000B5BC6"/>
    <w:rsid w:val="000B7494"/>
    <w:rsid w:val="00130714"/>
    <w:rsid w:val="001D00BD"/>
    <w:rsid w:val="001F7666"/>
    <w:rsid w:val="00246908"/>
    <w:rsid w:val="00252FA2"/>
    <w:rsid w:val="00260B90"/>
    <w:rsid w:val="002C7F78"/>
    <w:rsid w:val="002F34BF"/>
    <w:rsid w:val="00362C01"/>
    <w:rsid w:val="00376A77"/>
    <w:rsid w:val="003E1857"/>
    <w:rsid w:val="003E40DB"/>
    <w:rsid w:val="00414D60"/>
    <w:rsid w:val="004A7A33"/>
    <w:rsid w:val="004C223A"/>
    <w:rsid w:val="00521196"/>
    <w:rsid w:val="00542101"/>
    <w:rsid w:val="005B235D"/>
    <w:rsid w:val="005C2B62"/>
    <w:rsid w:val="005C3FA4"/>
    <w:rsid w:val="00686038"/>
    <w:rsid w:val="006C7D1F"/>
    <w:rsid w:val="0073231D"/>
    <w:rsid w:val="00761708"/>
    <w:rsid w:val="007744BB"/>
    <w:rsid w:val="00775883"/>
    <w:rsid w:val="007E154A"/>
    <w:rsid w:val="007E55EE"/>
    <w:rsid w:val="007F5EB4"/>
    <w:rsid w:val="00824800"/>
    <w:rsid w:val="00852B7D"/>
    <w:rsid w:val="00880401"/>
    <w:rsid w:val="008970D3"/>
    <w:rsid w:val="008D6D19"/>
    <w:rsid w:val="008F39B6"/>
    <w:rsid w:val="00922636"/>
    <w:rsid w:val="00923717"/>
    <w:rsid w:val="009473CB"/>
    <w:rsid w:val="00962923"/>
    <w:rsid w:val="00967DC3"/>
    <w:rsid w:val="009923E5"/>
    <w:rsid w:val="00A60B4E"/>
    <w:rsid w:val="00B615A6"/>
    <w:rsid w:val="00BA7639"/>
    <w:rsid w:val="00BD1EFE"/>
    <w:rsid w:val="00BD40BE"/>
    <w:rsid w:val="00C0213E"/>
    <w:rsid w:val="00C25E74"/>
    <w:rsid w:val="00C503EE"/>
    <w:rsid w:val="00C628A5"/>
    <w:rsid w:val="00CA3A02"/>
    <w:rsid w:val="00D126C0"/>
    <w:rsid w:val="00D72D29"/>
    <w:rsid w:val="00D90EC6"/>
    <w:rsid w:val="00DB768C"/>
    <w:rsid w:val="00DE3EC2"/>
    <w:rsid w:val="00DF101D"/>
    <w:rsid w:val="00E2228A"/>
    <w:rsid w:val="00E25932"/>
    <w:rsid w:val="00E43B75"/>
    <w:rsid w:val="00EF2970"/>
    <w:rsid w:val="00EF4512"/>
    <w:rsid w:val="00F92976"/>
    <w:rsid w:val="00FA5C6C"/>
    <w:rsid w:val="00FB3AAF"/>
    <w:rsid w:val="00FC41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67D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5BC6"/>
  </w:style>
  <w:style w:type="character" w:customStyle="1" w:styleId="playlinenum">
    <w:name w:val="playlinenum"/>
    <w:basedOn w:val="DefaultParagraphFont"/>
    <w:rsid w:val="000B5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5BC6"/>
  </w:style>
  <w:style w:type="character" w:customStyle="1" w:styleId="playlinenum">
    <w:name w:val="playlinenum"/>
    <w:basedOn w:val="DefaultParagraphFont"/>
    <w:rsid w:val="000B5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4076">
      <w:bodyDiv w:val="1"/>
      <w:marLeft w:val="0"/>
      <w:marRight w:val="0"/>
      <w:marTop w:val="0"/>
      <w:marBottom w:val="0"/>
      <w:divBdr>
        <w:top w:val="none" w:sz="0" w:space="0" w:color="auto"/>
        <w:left w:val="none" w:sz="0" w:space="0" w:color="auto"/>
        <w:bottom w:val="none" w:sz="0" w:space="0" w:color="auto"/>
        <w:right w:val="none" w:sz="0" w:space="0" w:color="auto"/>
      </w:divBdr>
    </w:div>
    <w:div w:id="1906910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Drazin</dc:creator>
  <cp:lastModifiedBy>Paulina Jawor</cp:lastModifiedBy>
  <cp:revision>2</cp:revision>
  <cp:lastPrinted>2017-04-25T15:31:00Z</cp:lastPrinted>
  <dcterms:created xsi:type="dcterms:W3CDTF">2017-11-22T14:44:00Z</dcterms:created>
  <dcterms:modified xsi:type="dcterms:W3CDTF">2017-11-22T14:44:00Z</dcterms:modified>
</cp:coreProperties>
</file>